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140" w:line="276" w:lineRule="auto"/>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ДОГОВОР №_______</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40" w:line="276" w:lineRule="auto"/>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об образовании на обучение по образовательным программам среднего профессионального образования</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40"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г.Санкт-Петербург                                                                                                        «   » ________ 202_г.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2"/>
          <w:szCs w:val="22"/>
          <w:rtl w:val="0"/>
        </w:rPr>
        <w:t xml:space="preserve">Автономная некоммерческая профессиональная образовательная организация «Хекслет колледж» (сокращенное наименование - АНПОО «Хекслет Колледж»), осуществляющ</w:t>
      </w:r>
      <w:r w:rsidDel="00000000" w:rsidR="00000000" w:rsidRPr="00000000">
        <w:rPr>
          <w:rFonts w:ascii="Times New Roman" w:cs="Times New Roman" w:eastAsia="Times New Roman" w:hAnsi="Times New Roman"/>
          <w:sz w:val="22"/>
          <w:szCs w:val="22"/>
          <w:rtl w:val="0"/>
        </w:rPr>
        <w:t xml:space="preserve">ая</w:t>
      </w:r>
      <w:r w:rsidDel="00000000" w:rsidR="00000000" w:rsidRPr="00000000">
        <w:rPr>
          <w:rFonts w:ascii="Times New Roman" w:cs="Times New Roman" w:eastAsia="Times New Roman" w:hAnsi="Times New Roman"/>
          <w:color w:val="000000"/>
          <w:sz w:val="22"/>
          <w:szCs w:val="22"/>
          <w:rtl w:val="0"/>
        </w:rPr>
        <w:t xml:space="preserve"> образовательную деятельность на основании лицензии на право ведения образовательной деятельности от 23 декабря 2021 г. регистрационный номер Л035-01271-78/00176798, выданной Комитетом по образованию Правительства Санкт-Петербурга (срок действия – бессрочно), именуемое в дальнейшем </w:t>
      </w:r>
      <w:r w:rsidDel="00000000" w:rsidR="00000000" w:rsidRPr="00000000">
        <w:rPr>
          <w:rFonts w:ascii="Times New Roman" w:cs="Times New Roman" w:eastAsia="Times New Roman" w:hAnsi="Times New Roman"/>
          <w:b w:val="1"/>
          <w:color w:val="000000"/>
          <w:sz w:val="22"/>
          <w:szCs w:val="22"/>
          <w:rtl w:val="0"/>
        </w:rPr>
        <w:t xml:space="preserve">«Исполнитель»</w:t>
      </w:r>
      <w:r w:rsidDel="00000000" w:rsidR="00000000" w:rsidRPr="00000000">
        <w:rPr>
          <w:rFonts w:ascii="Times New Roman" w:cs="Times New Roman" w:eastAsia="Times New Roman" w:hAnsi="Times New Roman"/>
          <w:color w:val="000000"/>
          <w:sz w:val="22"/>
          <w:szCs w:val="22"/>
          <w:rtl w:val="0"/>
        </w:rPr>
        <w:t xml:space="preserve">, в лице директора Васильева Антона Александровича, действующего на основании Устава, и </w:t>
      </w:r>
      <w:r w:rsidDel="00000000" w:rsidR="00000000" w:rsidRPr="00000000">
        <w:rPr>
          <w:rFonts w:ascii="Times New Roman" w:cs="Times New Roman" w:eastAsia="Times New Roman" w:hAnsi="Times New Roman"/>
          <w:b w:val="1"/>
          <w:color w:val="000000"/>
          <w:sz w:val="22"/>
          <w:szCs w:val="22"/>
          <w:rtl w:val="0"/>
        </w:rPr>
        <w:t xml:space="preserve">____________________________________________________________________________ , </w:t>
      </w:r>
      <w:r w:rsidDel="00000000" w:rsidR="00000000" w:rsidRPr="00000000">
        <w:rPr>
          <w:rFonts w:ascii="Times New Roman" w:cs="Times New Roman" w:eastAsia="Times New Roman" w:hAnsi="Times New Roman"/>
          <w:color w:val="000000"/>
          <w:sz w:val="22"/>
          <w:szCs w:val="22"/>
          <w:rtl w:val="0"/>
        </w:rPr>
        <w:t xml:space="preserve">именуем(ая)/ый в дальнейшем </w:t>
      </w:r>
      <w:r w:rsidDel="00000000" w:rsidR="00000000" w:rsidRPr="00000000">
        <w:rPr>
          <w:rFonts w:ascii="Times New Roman" w:cs="Times New Roman" w:eastAsia="Times New Roman" w:hAnsi="Times New Roman"/>
          <w:b w:val="1"/>
          <w:color w:val="000000"/>
          <w:sz w:val="22"/>
          <w:szCs w:val="22"/>
          <w:rtl w:val="0"/>
        </w:rPr>
        <w:t xml:space="preserve">«Заказчик»</w:t>
      </w:r>
      <w:r w:rsidDel="00000000" w:rsidR="00000000" w:rsidRPr="00000000">
        <w:rPr>
          <w:rFonts w:ascii="Times New Roman" w:cs="Times New Roman" w:eastAsia="Times New Roman" w:hAnsi="Times New Roman"/>
          <w:color w:val="000000"/>
          <w:sz w:val="22"/>
          <w:szCs w:val="22"/>
          <w:rtl w:val="0"/>
        </w:rPr>
        <w:t xml:space="preserve">, и</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color w:val="000000"/>
          <w:sz w:val="18"/>
          <w:szCs w:val="18"/>
          <w:rtl w:val="0"/>
        </w:rPr>
        <w:t xml:space="preserve">(фамилия, имя, отчество заказчика) </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18"/>
          <w:szCs w:val="18"/>
        </w:rPr>
      </w:pPr>
      <w:r w:rsidDel="00000000" w:rsidR="00000000" w:rsidRPr="00000000">
        <w:rPr>
          <w:b w:val="1"/>
          <w:color w:val="000000"/>
          <w:sz w:val="26"/>
          <w:szCs w:val="26"/>
          <w:rtl w:val="0"/>
        </w:rPr>
        <w:t xml:space="preserve">___________________________________________________________________</w:t>
      </w:r>
      <w:r w:rsidDel="00000000" w:rsidR="00000000" w:rsidRPr="00000000">
        <w:rPr>
          <w:color w:val="000000"/>
          <w:sz w:val="26"/>
          <w:szCs w:val="26"/>
          <w:rtl w:val="0"/>
        </w:rPr>
        <w:t xml:space="preserve">, </w:t>
      </w:r>
      <w:r w:rsidDel="00000000" w:rsidR="00000000" w:rsidRPr="00000000">
        <w:rPr>
          <w:rFonts w:ascii="Times New Roman" w:cs="Times New Roman" w:eastAsia="Times New Roman" w:hAnsi="Times New Roman"/>
          <w:sz w:val="22"/>
          <w:szCs w:val="22"/>
          <w:rtl w:val="0"/>
        </w:rPr>
        <w:t xml:space="preserve">именуем(ая)/ый в </w:t>
      </w:r>
      <w:r w:rsidDel="00000000" w:rsidR="00000000" w:rsidRPr="00000000">
        <w:rPr>
          <w:rFonts w:ascii="Times New Roman" w:cs="Times New Roman" w:eastAsia="Times New Roman" w:hAnsi="Times New Roman"/>
          <w:color w:val="000000"/>
          <w:sz w:val="22"/>
          <w:szCs w:val="22"/>
          <w:rtl w:val="0"/>
        </w:rPr>
        <w:t xml:space="preserve">дальнейшем </w:t>
      </w:r>
      <w:r w:rsidDel="00000000" w:rsidR="00000000" w:rsidRPr="00000000">
        <w:rPr>
          <w:rFonts w:ascii="Times New Roman" w:cs="Times New Roman" w:eastAsia="Times New Roman" w:hAnsi="Times New Roman"/>
          <w:b w:val="1"/>
          <w:color w:val="000000"/>
          <w:sz w:val="22"/>
          <w:szCs w:val="22"/>
          <w:rtl w:val="0"/>
        </w:rPr>
        <w:t xml:space="preserve">«Обучающийся»</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18"/>
          <w:szCs w:val="18"/>
          <w:rtl w:val="0"/>
        </w:rPr>
        <w:t xml:space="preserve">(фамилия, имя, отчество лица, зачисляемого на обучение)</w:t>
      </w:r>
    </w:p>
    <w:p w:rsidR="00000000" w:rsidDel="00000000" w:rsidP="00000000" w:rsidRDefault="00000000" w:rsidRPr="00000000" w14:paraId="00000006">
      <w:pPr>
        <w:jc w:val="both"/>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совместно именуемые «Стороны», а по отдельности «Сторона», заключили настоящий Договор о нижеследующем:</w:t>
      </w:r>
    </w:p>
    <w:p w:rsidR="00000000" w:rsidDel="00000000" w:rsidP="00000000" w:rsidRDefault="00000000" w:rsidRPr="00000000" w14:paraId="00000008">
      <w:pPr>
        <w:pStyle w:val="Heading3"/>
        <w:spacing w:after="140" w:line="276" w:lineRule="auto"/>
        <w:jc w:val="center"/>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1.ПРЕДМЕТ ДОГОВОРА</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1.1.Колледж обязуется предоставить Обучающемуся образовательную услугу, по образовательной  программе среднего профессионального образования, по специальности </w:t>
      </w:r>
      <w:r w:rsidDel="00000000" w:rsidR="00000000" w:rsidRPr="00000000">
        <w:rPr>
          <w:rFonts w:ascii="Times New Roman" w:cs="Times New Roman" w:eastAsia="Times New Roman" w:hAnsi="Times New Roman"/>
          <w:b w:val="1"/>
          <w:color w:val="000000"/>
          <w:sz w:val="22"/>
          <w:szCs w:val="22"/>
          <w:rtl w:val="0"/>
        </w:rPr>
        <w:t xml:space="preserve">09.02.07 «Информационные системы и программирование»</w:t>
      </w:r>
      <w:r w:rsidDel="00000000" w:rsidR="00000000" w:rsidRPr="00000000">
        <w:rPr>
          <w:rFonts w:ascii="Times New Roman" w:cs="Times New Roman" w:eastAsia="Times New Roman" w:hAnsi="Times New Roman"/>
          <w:color w:val="000000"/>
          <w:sz w:val="22"/>
          <w:szCs w:val="22"/>
          <w:rtl w:val="0"/>
        </w:rPr>
        <w:t xml:space="preserve">, по </w:t>
      </w:r>
      <w:r w:rsidDel="00000000" w:rsidR="00000000" w:rsidRPr="00000000">
        <w:rPr>
          <w:rFonts w:ascii="Times New Roman" w:cs="Times New Roman" w:eastAsia="Times New Roman" w:hAnsi="Times New Roman"/>
          <w:b w:val="1"/>
          <w:color w:val="000000"/>
          <w:sz w:val="22"/>
          <w:szCs w:val="22"/>
          <w:rtl w:val="0"/>
        </w:rPr>
        <w:t xml:space="preserve">очной форме обучения </w:t>
      </w:r>
      <w:r w:rsidDel="00000000" w:rsidR="00000000" w:rsidRPr="00000000">
        <w:rPr>
          <w:rFonts w:ascii="Times New Roman" w:cs="Times New Roman" w:eastAsia="Times New Roman" w:hAnsi="Times New Roman"/>
          <w:color w:val="000000"/>
          <w:sz w:val="22"/>
          <w:szCs w:val="22"/>
          <w:rtl w:val="0"/>
        </w:rPr>
        <w:t xml:space="preserve">с применением дистанционных образовательных технологий, в пределах федерального государственного образовательного стандарта (далее - ФГОС) в соответствии с учебными планами, в том числе индивидуальными (далее – образовательная программа), а Заказчик обязуется оплатить обучение в порядке, определенном настоящим Договором.</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1.2.Образовательная программа реализуется  в соответствии с Федеральным законом от 29.12.2012 г. № 273-ФЗ «Об образовании в Российской Федерации» и ФГОС. В состав Образовательной программы входят дисциплины, изучаемые Обучающимся в рамках освоения профессиональной программы - программы подготовки специалистов среднего звена, в объеме 5940 часов на базе основного общего образования.</w:t>
      </w:r>
    </w:p>
    <w:p w:rsidR="00000000" w:rsidDel="00000000" w:rsidP="00000000" w:rsidRDefault="00000000" w:rsidRPr="00000000" w14:paraId="0000000B">
      <w:pPr>
        <w:shd w:fill="ffffff" w:val="clear"/>
        <w:tabs>
          <w:tab w:val="left" w:leader="none" w:pos="972"/>
          <w:tab w:val="left" w:leader="none" w:pos="3960"/>
          <w:tab w:val="left" w:leader="none" w:pos="4846"/>
          <w:tab w:val="left" w:leader="none" w:pos="7409"/>
          <w:tab w:val="left" w:leader="none" w:pos="7970"/>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1.3.Срок освоения образовательной программы в соответствии с ФГОС составляет </w:t>
      </w:r>
      <w:r w:rsidDel="00000000" w:rsidR="00000000" w:rsidRPr="00000000">
        <w:rPr>
          <w:rFonts w:ascii="Times New Roman" w:cs="Times New Roman" w:eastAsia="Times New Roman" w:hAnsi="Times New Roman"/>
          <w:b w:val="1"/>
          <w:sz w:val="22"/>
          <w:szCs w:val="22"/>
          <w:rtl w:val="0"/>
        </w:rPr>
        <w:t xml:space="preserve">3 года 10 месяцев. </w:t>
      </w:r>
      <w:r w:rsidDel="00000000" w:rsidR="00000000" w:rsidRPr="00000000">
        <w:rPr>
          <w:rFonts w:ascii="Times New Roman" w:cs="Times New Roman" w:eastAsia="Times New Roman" w:hAnsi="Times New Roman"/>
          <w:sz w:val="22"/>
          <w:szCs w:val="22"/>
          <w:rtl w:val="0"/>
        </w:rPr>
        <w:t xml:space="preserve">Продолжительность обучения по данному договору согласно учебному плану (индивидуальному учебному плану) составляет 46 месяцев и установлена с 01.09.2023 г., фактическая дата отчисления определяется на основании учебного плана (индивидуального учебного плана) в пределах, установленных абзацем первым настоящего пункта. При ускоренном обучении срок обучения может быть уменьшен.</w:t>
      </w:r>
    </w:p>
    <w:p w:rsidR="00000000" w:rsidDel="00000000" w:rsidP="00000000" w:rsidRDefault="00000000" w:rsidRPr="00000000" w14:paraId="0000000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1.4.В случае предоставления Обучающемуся академического отпуска,</w:t>
      </w:r>
      <w:r w:rsidDel="00000000" w:rsidR="00000000" w:rsidRPr="00000000">
        <w:rPr>
          <w:rFonts w:ascii="Times New Roman" w:cs="Times New Roman" w:eastAsia="Times New Roman" w:hAnsi="Times New Roman"/>
          <w:sz w:val="22"/>
          <w:szCs w:val="22"/>
          <w:rtl w:val="0"/>
        </w:rPr>
        <w:t xml:space="preserve"> отпуска по беременности и родам, отпуска по уходу за ребенком до достижения им возраста трех лет,</w:t>
      </w:r>
      <w:r w:rsidDel="00000000" w:rsidR="00000000" w:rsidRPr="00000000">
        <w:rPr>
          <w:rFonts w:ascii="Times New Roman" w:cs="Times New Roman" w:eastAsia="Times New Roman" w:hAnsi="Times New Roman"/>
          <w:color w:val="000000"/>
          <w:sz w:val="22"/>
          <w:szCs w:val="22"/>
          <w:rtl w:val="0"/>
        </w:rPr>
        <w:t xml:space="preserve"> срок обучения увеличивается на период академического отпуска, отпуска по беременности и родам, отпуска по уходу за ребенком до достижения им возраста трех лет.</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1.5.Обучающимся, после освоения образовательной программы и успешного прохождения государственной итоговой аттестации, выдается документ о среднем профессиональном образовании - </w:t>
      </w:r>
      <w:r w:rsidDel="00000000" w:rsidR="00000000" w:rsidRPr="00000000">
        <w:rPr>
          <w:rFonts w:ascii="Times New Roman" w:cs="Times New Roman" w:eastAsia="Times New Roman" w:hAnsi="Times New Roman"/>
          <w:b w:val="1"/>
          <w:color w:val="000000"/>
          <w:sz w:val="22"/>
          <w:szCs w:val="22"/>
          <w:rtl w:val="0"/>
        </w:rPr>
        <w:t xml:space="preserve">диплом о среднем профессиональном образовании</w:t>
      </w:r>
      <w:r w:rsidDel="00000000" w:rsidR="00000000" w:rsidRPr="00000000">
        <w:rPr>
          <w:rFonts w:ascii="Times New Roman" w:cs="Times New Roman" w:eastAsia="Times New Roman" w:hAnsi="Times New Roman"/>
          <w:color w:val="000000"/>
          <w:sz w:val="22"/>
          <w:szCs w:val="22"/>
          <w:rtl w:val="0"/>
        </w:rPr>
        <w:t xml:space="preserve">, образцы которых утверждены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1.6 Обучающемуся, не прошедшему итоговой аттестации/государственной итоговой аттестации или получившему на итоговой аттестации/государственной итоговой аттестации неудовлетворительные результаты, а также освоившему часть образовательной программы и (или) отчисленному из числа обучающихся, выдается справка об обучении или о периоде обучения по образцу утвержденному Исполнителем.</w:t>
      </w:r>
    </w:p>
    <w:p w:rsidR="00000000" w:rsidDel="00000000" w:rsidP="00000000" w:rsidRDefault="00000000" w:rsidRPr="00000000" w14:paraId="0000000F">
      <w:pPr>
        <w:pStyle w:val="Heading3"/>
        <w:spacing w:after="140" w:lineRule="auto"/>
        <w:jc w:val="center"/>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2.ВЗАИМОДЕЙСТВИЕ СТОРОН</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40" w:lineRule="auto"/>
        <w:jc w:val="both"/>
        <w:rPr>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2.1.Исполнитель вправе:</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40" w:lineRule="auto"/>
        <w:jc w:val="both"/>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2.1.1</w:t>
      </w:r>
      <w:r w:rsidDel="00000000" w:rsidR="00000000" w:rsidRPr="00000000">
        <w:rPr>
          <w:rFonts w:ascii="Times New Roman" w:cs="Times New Roman" w:eastAsia="Times New Roman" w:hAnsi="Times New Roman"/>
          <w:b w:val="1"/>
          <w:color w:val="000000"/>
          <w:sz w:val="22"/>
          <w:szCs w:val="22"/>
          <w:rtl w:val="0"/>
        </w:rPr>
        <w:t xml:space="preserve">.</w:t>
      </w:r>
      <w:r w:rsidDel="00000000" w:rsidR="00000000" w:rsidRPr="00000000">
        <w:rPr>
          <w:rFonts w:ascii="Times New Roman" w:cs="Times New Roman" w:eastAsia="Times New Roman" w:hAnsi="Times New Roman"/>
          <w:color w:val="000000"/>
          <w:sz w:val="22"/>
          <w:szCs w:val="22"/>
          <w:rtl w:val="0"/>
        </w:rPr>
        <w:t xml:space="preserve">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40" w:lineRule="auto"/>
        <w:jc w:val="both"/>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2.1.2.Применять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40" w:lineRule="auto"/>
        <w:jc w:val="both"/>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2.1.3.Требовать от Обучающегося посещения учебных занятий, исполнения Устава Исполнителя, правил внутреннего распорядка Исполнителя, иных локальных нормативных актов Исполнителя, соблюдения учебной дисциплины и общепринятых норм поведения, в том числе, проявления уважения к научно-педагогическому, инженерно-техническому, административно-хозяйственному и иному персоналу Исполнителя и другим обучающимся, бережного отношения к имуществу Исполнителя.</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40" w:lineRule="auto"/>
        <w:jc w:val="both"/>
        <w:rPr>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2.2.Заказчик вправе:</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40" w:lineRule="auto"/>
        <w:jc w:val="both"/>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2.2.1.Получать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40" w:lineRule="auto"/>
        <w:jc w:val="both"/>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2.2.2.Отказаться от исполнения настоящего Договора с письменным уведомлением об этом других сторон Договора, при условии оплаты Исполнителю фактически понесенных им расходов.</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2.2.3.Обучающемуся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40" w:lineRule="auto"/>
        <w:jc w:val="both"/>
        <w:rPr>
          <w:rFonts w:ascii="Arial" w:cs="Arial" w:eastAsia="Arial" w:hAnsi="Arial"/>
          <w:color w:val="3f4350"/>
          <w:sz w:val="20"/>
          <w:szCs w:val="20"/>
        </w:rPr>
      </w:pPr>
      <w:r w:rsidDel="00000000" w:rsidR="00000000" w:rsidRPr="00000000">
        <w:rPr>
          <w:rFonts w:ascii="Times New Roman" w:cs="Times New Roman" w:eastAsia="Times New Roman" w:hAnsi="Times New Roman"/>
          <w:sz w:val="22"/>
          <w:szCs w:val="22"/>
          <w:rtl w:val="0"/>
        </w:rPr>
        <w:t xml:space="preserve">2.2.4.Обеспечить Обучающемуся наличие личного компьютерного устройства для осуществления образовательного процесса, в частности при применении </w:t>
      </w:r>
      <w:r w:rsidDel="00000000" w:rsidR="00000000" w:rsidRPr="00000000">
        <w:rPr>
          <w:rFonts w:ascii="Times New Roman" w:cs="Times New Roman" w:eastAsia="Times New Roman" w:hAnsi="Times New Roman"/>
          <w:sz w:val="22"/>
          <w:szCs w:val="22"/>
          <w:highlight w:val="white"/>
          <w:rtl w:val="0"/>
        </w:rPr>
        <w:t xml:space="preserve">электронного обучения и дистанционных образовательных технологий, а также бесперебойный выход в информационно-телекоммуникационную сеть «Интернет» с компьютерного устройства. (Устройство: 2-ядерный процессор; 8 (и более) гигабайт оперативной памяти; SSD-диск; наличие гарнитуры; программное обеспечение Ubuntu / Windows 10+ WSL ; редактор VSCode).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40" w:lineRule="auto"/>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2.3.Обучающийся также вправе:</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2.3.1.Получать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2.3.2.Пользоваться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2.3.3.Принимать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2.3.4.Получать полную и достоверную информацию об оценке своих знаний, умений, навыков и компетенций, а также о критериях этой оценки.</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2.3.5.Обращаться к работникам Исполнителя по вопросам, касающимся процесса обучения.</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2.4.</w:t>
      </w:r>
      <w:r w:rsidDel="00000000" w:rsidR="00000000" w:rsidRPr="00000000">
        <w:rPr>
          <w:rFonts w:ascii="Times New Roman" w:cs="Times New Roman" w:eastAsia="Times New Roman" w:hAnsi="Times New Roman"/>
          <w:b w:val="1"/>
          <w:color w:val="000000"/>
          <w:sz w:val="22"/>
          <w:szCs w:val="22"/>
          <w:rtl w:val="0"/>
        </w:rPr>
        <w:t xml:space="preserve">Исполнитель обязан:</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2.4.1.Зачислить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40" w:lineRule="auto"/>
        <w:jc w:val="both"/>
        <w:rPr>
          <w:b w:val="1"/>
          <w:color w:val="000000"/>
          <w:sz w:val="19"/>
          <w:szCs w:val="19"/>
        </w:rPr>
      </w:pPr>
      <w:r w:rsidDel="00000000" w:rsidR="00000000" w:rsidRPr="00000000">
        <w:rPr>
          <w:rFonts w:ascii="Times New Roman" w:cs="Times New Roman" w:eastAsia="Times New Roman" w:hAnsi="Times New Roman"/>
          <w:color w:val="000000"/>
          <w:sz w:val="22"/>
          <w:szCs w:val="22"/>
          <w:rtl w:val="0"/>
        </w:rPr>
        <w:t xml:space="preserve">2.4.2.Довести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Федерации»,разместив её в открытом доступе на официальном сайте Исполнителя –</w:t>
      </w:r>
      <w:hyperlink r:id="rId7">
        <w:r w:rsidDel="00000000" w:rsidR="00000000" w:rsidRPr="00000000">
          <w:rPr>
            <w:rFonts w:ascii="Times New Roman" w:cs="Times New Roman" w:eastAsia="Times New Roman" w:hAnsi="Times New Roman"/>
            <w:color w:val="000000"/>
            <w:sz w:val="22"/>
            <w:szCs w:val="22"/>
            <w:u w:val="single"/>
            <w:rtl w:val="0"/>
          </w:rPr>
          <w:t xml:space="preserve">www.admcol.ru</w:t>
        </w:r>
      </w:hyperlink>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2.4.3.Организовать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2.4.4.Обеспечить Обучающемуся предусмотренные выбранной образовательной программой условия ее освоения.</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2.4.5.Принимать от Заказчика плату за образовательные услуги.</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2.4.6.Обеспечить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2.5.</w:t>
      </w:r>
      <w:r w:rsidDel="00000000" w:rsidR="00000000" w:rsidRPr="00000000">
        <w:rPr>
          <w:rFonts w:ascii="Times New Roman" w:cs="Times New Roman" w:eastAsia="Times New Roman" w:hAnsi="Times New Roman"/>
          <w:b w:val="1"/>
          <w:color w:val="000000"/>
          <w:sz w:val="22"/>
          <w:szCs w:val="22"/>
          <w:rtl w:val="0"/>
        </w:rPr>
        <w:t xml:space="preserve">Заказчик обязан:</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2.5.1.Своевременно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2.5.2.Осуществлять контроль за исполнением Обучающимся принятых обязательств по настоящему Договору.</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2.5.3.При поступлении Обучающегося в Колледж и в процессе его обучения своевременно представлять Колледжу все необходимые документы. При изменении персональных данных (фамилии, имени, отчества, адреса места жительства, паспортных данных) в течение 5 рабочих дней предоставлять Исполнителю соответствующую информацию и документы.</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2.5.4.Возмещать ущерб, причиненный Обучающимся имуществу Исполнителя, в соответствии с законодательством Российской Федерации.</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2.5.5.</w:t>
      </w:r>
      <w:r w:rsidDel="00000000" w:rsidR="00000000" w:rsidRPr="00000000">
        <w:rPr>
          <w:rFonts w:ascii="Times New Roman" w:cs="Times New Roman" w:eastAsia="Times New Roman" w:hAnsi="Times New Roman"/>
          <w:color w:val="000000"/>
          <w:sz w:val="22"/>
          <w:szCs w:val="22"/>
          <w:highlight w:val="white"/>
          <w:rtl w:val="0"/>
        </w:rPr>
        <w:t xml:space="preserve">При предоставлении Заказчику доступа к интеллектуальной собственности Исполнителя (к сетевым (информационным) ресурсам, не находящимся в открытом доступе, учебным и учебно-методическим материалам на различных носителях): соблюдать исключительные права Исполнителя; не предоставлять третьим лицам в пользование свою учетную запись (при наличии); воздерживаться от действий, наносящих ущерб интеллектуальной собственности Исполнителя (Приложение 2).</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2.6.</w:t>
      </w:r>
      <w:r w:rsidDel="00000000" w:rsidR="00000000" w:rsidRPr="00000000">
        <w:rPr>
          <w:rFonts w:ascii="Times New Roman" w:cs="Times New Roman" w:eastAsia="Times New Roman" w:hAnsi="Times New Roman"/>
          <w:b w:val="1"/>
          <w:color w:val="000000"/>
          <w:sz w:val="22"/>
          <w:szCs w:val="22"/>
          <w:rtl w:val="0"/>
        </w:rPr>
        <w:t xml:space="preserve">Обучающийся обязан:</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2.6.1.Выполнять все обязательные задания, предусмотренные учебными планами и образовательными программами, а также посещать учебные занятия и обязательные мероприятия в соответствии с учебным расписанием.</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2.6.2.Соблюдать требования Устава Исполнителя, правил внутреннего распорядка Исполнителя, иных локальных нормативных актов Исполнителя, учебной дисциплины и общепринятых норм поведения, в частности, проявлять уважение к научно-педагогическому, инженерно-техническому, административно-хозяйственному и иному персоналу Исполнителя и другим обучающимся, не посягать на их честь и достоинство, бережно относиться к имуществу Исполнителя.</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2.6.3.Извещать Исполнителя и Заказчика о причинах своего отсутствия на занятиях в порядке, предусмотренном локальными правовыми актами Исполнителя.</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2.6.4.При изменении персональных данных (фамилии, имени, отчества, адреса места жительства, паспортных данных) в течение 5 рабочих дней предоставлять Исполнителю соответствующую информацию и документы.</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2.6.5.Стороны могут иметь другие права и обязанности, предусмотренные законодательством Российской Федерации.</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2.6.6.Права и обязанности Обучающегося, предусмотренные законодательством об образовании и локальными нормативными актами Исполнителя, прекращаются с даты его отчисления из АНПОО «Хекслет Колледж».</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2.6.7.В случае прекращения деятельности Исполнителя, аннулирования лицензии,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Исполнителя и (или) уполномоченный им орган управления обеспечивают перевод Обучающегося с его согласия (при недостижении Обучающимся 18 лет с согласия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2.6.8.В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специальностей и направлений подготовки учредитель Исполнителя и (или) уполномоченный им орган управления обеспечивают перевод по заявлению Обучающегося (при недостижении Обучающимся возраста 18 лет – по заявлению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2.6.9.При предоставлении Обучающемуся доступа к интеллектуальной собственности Исполнителя (к сетевым (информационным) ресурсам, не находящимся в открытом доступе, учебным и учебно-методическим материалам на различных носителях): соблюдать исключительные права Исполнителя; не предоставлять третьим лицам в пользование свою учетную запись (при наличии); воздерживаться от действий, наносящих ущерб интеллектуальной собственности Исполнителя (Приложение 2). </w:t>
      </w:r>
    </w:p>
    <w:p w:rsidR="00000000" w:rsidDel="00000000" w:rsidP="00000000" w:rsidRDefault="00000000" w:rsidRPr="00000000" w14:paraId="00000036">
      <w:pPr>
        <w:pStyle w:val="Heading3"/>
        <w:spacing w:after="140" w:lineRule="auto"/>
        <w:jc w:val="center"/>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3.СТОИМОСТЬ ПЛАТНЫХ ОБРАЗОВАТЕЛЬНЫХ УСЛУГ, СРОКИ И ПОРЯДОК ИХ ОПЛАТЫ</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3.1.Полная стоимость платных образовательных услуг (стоимость обучения) за весь период обучения Обучающегося </w:t>
      </w:r>
      <w:r w:rsidDel="00000000" w:rsidR="00000000" w:rsidRPr="00000000">
        <w:rPr>
          <w:rFonts w:ascii="Times New Roman" w:cs="Times New Roman" w:eastAsia="Times New Roman" w:hAnsi="Times New Roman"/>
          <w:color w:val="000000"/>
          <w:sz w:val="22"/>
          <w:szCs w:val="22"/>
          <w:rtl w:val="0"/>
        </w:rPr>
        <w:t xml:space="preserve">составляет  (______________________) рублей 00 копеек. Стоимость первого учебного года составляет  (___________________________) рублей 00 копеек. (НДС не облагается на основании п.14 п.2 ст. 149 НК РФ).</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3.2.Увеличение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40" w:lineRule="auto"/>
        <w:jc w:val="both"/>
        <w:rPr>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3.3.Оплата образовательных услуг осуществляется в соответствии с утвержденным Сторонами графиком платежей, который является неотъемлемой частью данного договора (Приложение 1)</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40" w:lineRule="auto"/>
        <w:jc w:val="both"/>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3.4.Оплата производится единовременно или по семестрам путем безналичного перечисления денежных средств на расчетный счет Исполнителя, указанный в разделе 8 настоящего Договора.</w:t>
      </w: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3.5.Предоплата в полном объеме за следующий семестр (кроме семестра поступления) производится в срок до 15 сентября (первое полугодие) и до 01 февраля (второе полугодие) текущего учебного года.</w:t>
        <w:tab/>
        <w:tab/>
        <w:tab/>
        <w:tab/>
        <w:tab/>
        <w:tab/>
        <w:tab/>
        <w:tab/>
        <w:tab/>
        <w:tab/>
        <w:tab/>
      </w:r>
    </w:p>
    <w:p w:rsidR="00000000" w:rsidDel="00000000" w:rsidP="00000000" w:rsidRDefault="00000000" w:rsidRPr="00000000" w14:paraId="0000003C">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3.5.1. За семестр поступления оплата должна быть произведена в течение 5 рабочих дней после заключения договора, но не позднее, чем за 3 дня до начала семестра.</w:t>
        <w:tab/>
        <w:tab/>
        <w:tab/>
        <w:tab/>
        <w:tab/>
        <w:tab/>
      </w:r>
    </w:p>
    <w:p w:rsidR="00000000" w:rsidDel="00000000" w:rsidP="00000000" w:rsidRDefault="00000000" w:rsidRPr="00000000" w14:paraId="0000003D">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3.5.2. При отсутствии оплаты в срок, установленный графиком платежей, за каждый день просроченного платежа будут начисляться пени в размере 0,1 % от суммы долга.</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3.6.При восстановлении Обучающегося в число студентов, оплата образовательных услуг устанавливается исходя из стоимости обучения, существующей в момент восстановления Обучающегося.</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3.7.В случаях одностороннего отказа Сторонами от исполнения обязательств по настоящему Договору применяются положения статьи 782 Гражданского кодекса Российской Федерации (Заказчик вправе отказаться от исполнения договора возмездного оказания услуг при условии оплаты Исполнителю фактически понесенных им расходов,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3.8.В случае досрочного расторжения настоящего Договора денежные средства, внесенные Обучающимся в качестве оплаты за образовательные услуги, подлежат возврату Обучающемуся за вычетом фактически произведенных Исполнителем расходов. Возврат денежных средств осуществляется по письменному заявлению Обучающегося в течение 30 (тридцати) дней с момента подачи письменного заявления с указанием реквизитов денежного перевода, сумма возврата исчисляется путем вычета из общего количества учебных дней промежутка в дни, когда Обучающийся получал образовательные услуги.</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r>
      <w:r w:rsidDel="00000000" w:rsidR="00000000" w:rsidRPr="00000000">
        <w:rPr>
          <w:rFonts w:ascii="Times New Roman" w:cs="Times New Roman" w:eastAsia="Times New Roman" w:hAnsi="Times New Roman"/>
          <w:sz w:val="22"/>
          <w:szCs w:val="22"/>
          <w:rtl w:val="0"/>
        </w:rPr>
        <w:t xml:space="preserve">9</w:t>
      </w:r>
      <w:r w:rsidDel="00000000" w:rsidR="00000000" w:rsidRPr="00000000">
        <w:rPr>
          <w:rFonts w:ascii="Times New Roman" w:cs="Times New Roman" w:eastAsia="Times New Roman" w:hAnsi="Times New Roman"/>
          <w:color w:val="000000"/>
          <w:sz w:val="22"/>
          <w:szCs w:val="22"/>
          <w:rtl w:val="0"/>
        </w:rPr>
        <w:t xml:space="preserve">.При предоставлении Обучающемуся академического отпуска Исполнителем рассчитывается фактическая стоимость обучения с начала учебного семестра и до даты начала отпуска в соответствии с приказом директора. Оставшиеся денежные средства переводятся в счет оплаты обучения после выхода Обучающегося из академического отпуска. Оплата обучения после выхода из академического отпуска производится Заказчиком согласно разделу 3 настоящего Договора.</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r>
      <w:r w:rsidDel="00000000" w:rsidR="00000000" w:rsidRPr="00000000">
        <w:rPr>
          <w:rFonts w:ascii="Times New Roman" w:cs="Times New Roman" w:eastAsia="Times New Roman" w:hAnsi="Times New Roman"/>
          <w:sz w:val="22"/>
          <w:szCs w:val="22"/>
          <w:rtl w:val="0"/>
        </w:rPr>
        <w:t xml:space="preserve">10</w:t>
      </w:r>
      <w:r w:rsidDel="00000000" w:rsidR="00000000" w:rsidRPr="00000000">
        <w:rPr>
          <w:rFonts w:ascii="Times New Roman" w:cs="Times New Roman" w:eastAsia="Times New Roman" w:hAnsi="Times New Roman"/>
          <w:color w:val="000000"/>
          <w:sz w:val="22"/>
          <w:szCs w:val="22"/>
          <w:rtl w:val="0"/>
        </w:rPr>
        <w:t xml:space="preserve">.Оплата по настоящему Договору может производиться из средств (части средств) материнского (семейного) капитала в соответствии с Федеральным законом № 256-ФЗ от 29.12.2006 г. «О дополнительных мерах государственной поддержки семей, имеющих детей». В случае досрочного расторжения Договора, оплата за обучение Обучающегося, произведенная из средств (части средств) материнского (семейного) капитала, подлежит возврату, за вычетом реально произведенных Исполнителем затрат на обучение, путем перечисления денежных средств на расчетный счет соответствующего отделения Пенсионного фонда РФ, осуществляющего ранее их перечисление Исполнителю.</w:t>
      </w:r>
    </w:p>
    <w:p w:rsidR="00000000" w:rsidDel="00000000" w:rsidP="00000000" w:rsidRDefault="00000000" w:rsidRPr="00000000" w14:paraId="00000043">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3.1</w:t>
      </w:r>
      <w:r w:rsidDel="00000000" w:rsidR="00000000" w:rsidRPr="00000000">
        <w:rPr>
          <w:rFonts w:ascii="Times New Roman" w:cs="Times New Roman" w:eastAsia="Times New Roman" w:hAnsi="Times New Roman"/>
          <w:sz w:val="22"/>
          <w:szCs w:val="22"/>
          <w:rtl w:val="0"/>
        </w:rPr>
        <w:t xml:space="preserve">1</w:t>
      </w:r>
      <w:r w:rsidDel="00000000" w:rsidR="00000000" w:rsidRPr="00000000">
        <w:rPr>
          <w:rFonts w:ascii="Times New Roman" w:cs="Times New Roman" w:eastAsia="Times New Roman" w:hAnsi="Times New Roman"/>
          <w:color w:val="000000"/>
          <w:sz w:val="22"/>
          <w:szCs w:val="22"/>
          <w:rtl w:val="0"/>
        </w:rPr>
        <w:t xml:space="preserve">.В случае расторжения договора Обучающимся, не приступившим к обучению, Исполнитель возвращает Заказчику, на основании его письменного заявления, внесенные денежные средства в полном объеме.</w:t>
      </w:r>
    </w:p>
    <w:p w:rsidR="00000000" w:rsidDel="00000000" w:rsidP="00000000" w:rsidRDefault="00000000" w:rsidRPr="00000000" w14:paraId="00000044">
      <w:pPr>
        <w:jc w:val="both"/>
        <w:rPr>
          <w:color w:val="000000"/>
          <w:sz w:val="22"/>
          <w:szCs w:val="22"/>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3.1</w:t>
      </w:r>
      <w:r w:rsidDel="00000000" w:rsidR="00000000" w:rsidRPr="00000000">
        <w:rPr>
          <w:rFonts w:ascii="Times New Roman" w:cs="Times New Roman" w:eastAsia="Times New Roman" w:hAnsi="Times New Roman"/>
          <w:sz w:val="22"/>
          <w:szCs w:val="22"/>
          <w:rtl w:val="0"/>
        </w:rPr>
        <w:t xml:space="preserve">2</w:t>
      </w:r>
      <w:r w:rsidDel="00000000" w:rsidR="00000000" w:rsidRPr="00000000">
        <w:rPr>
          <w:rFonts w:ascii="Times New Roman" w:cs="Times New Roman" w:eastAsia="Times New Roman" w:hAnsi="Times New Roman"/>
          <w:color w:val="000000"/>
          <w:sz w:val="22"/>
          <w:szCs w:val="22"/>
          <w:rtl w:val="0"/>
        </w:rPr>
        <w:t xml:space="preserve">.Денежные средства, не востребованные по истечении трех лет после издания приказа об отчислении   Обучающегося из Колледжа, возврату не подлежат.</w:t>
      </w:r>
      <w:r w:rsidDel="00000000" w:rsidR="00000000" w:rsidRPr="00000000">
        <w:rPr>
          <w:rtl w:val="0"/>
        </w:rPr>
      </w:r>
    </w:p>
    <w:p w:rsidR="00000000" w:rsidDel="00000000" w:rsidP="00000000" w:rsidRDefault="00000000" w:rsidRPr="00000000" w14:paraId="00000046">
      <w:pPr>
        <w:pStyle w:val="Heading3"/>
        <w:spacing w:after="140" w:lineRule="auto"/>
        <w:jc w:val="center"/>
        <w:rPr>
          <w:rFonts w:ascii="Times New Roman" w:cs="Times New Roman" w:eastAsia="Times New Roman" w:hAnsi="Times New Roman"/>
          <w:sz w:val="24"/>
          <w:szCs w:val="24"/>
        </w:rPr>
      </w:pPr>
      <w:bookmarkStart w:colFirst="0" w:colLast="0" w:name="_heading=h.2et92p0" w:id="4"/>
      <w:bookmarkEnd w:id="4"/>
      <w:r w:rsidDel="00000000" w:rsidR="00000000" w:rsidRPr="00000000">
        <w:rPr>
          <w:rFonts w:ascii="Times New Roman" w:cs="Times New Roman" w:eastAsia="Times New Roman" w:hAnsi="Times New Roman"/>
          <w:sz w:val="24"/>
          <w:szCs w:val="24"/>
          <w:rtl w:val="0"/>
        </w:rPr>
        <w:t xml:space="preserve">4.ПОРЯДОК ИЗМЕНЕНИЯ И РАСТОРЖЕНИЯ ДОГОВОРА</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4.1.Условия, на которых заключен настоящий Договор, могут быть изменены по соглашению Сторон или в соответствии с законодательством Российской Федерации. Настоящий Договор может быть расторгнут по соглашению Сторон.</w:t>
      </w:r>
    </w:p>
    <w:p w:rsidR="00000000" w:rsidDel="00000000" w:rsidP="00000000" w:rsidRDefault="00000000" w:rsidRPr="00000000" w14:paraId="0000004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4.2.Обучающийся, отчисленный из Колледжа по собственной инициативе до завершения освоения образовательной программы, имеет право на восстановление для обучения в Колледже в течение пяти лет после отчисления из него при наличии в нем свободных мест и с сохранением прежних условий обучения, но не ранее завершения учебного года (семестра), в котором Обучающийся был отчислен.</w:t>
      </w:r>
    </w:p>
    <w:p w:rsidR="00000000" w:rsidDel="00000000" w:rsidP="00000000" w:rsidRDefault="00000000" w:rsidRPr="00000000" w14:paraId="00000049">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4.3.Настоящий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w:t>
      </w:r>
    </w:p>
    <w:p w:rsidR="00000000" w:rsidDel="00000000" w:rsidP="00000000" w:rsidRDefault="00000000" w:rsidRPr="00000000" w14:paraId="0000004B">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4.4.Настоящий договор прекращает свое действие в следующих случаях:</w:t>
        <w:tab/>
        <w:tab/>
        <w:tab/>
        <w:tab/>
        <w:tab/>
        <w:tab/>
      </w:r>
    </w:p>
    <w:p w:rsidR="00000000" w:rsidDel="00000000" w:rsidP="00000000" w:rsidRDefault="00000000" w:rsidRPr="00000000" w14:paraId="0000004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4.4.1.В связи с получением Обучающимся образования (завершением обучения).</w:t>
        <w:tab/>
        <w:tab/>
        <w:tab/>
        <w:tab/>
        <w:tab/>
      </w:r>
    </w:p>
    <w:p w:rsidR="00000000" w:rsidDel="00000000" w:rsidP="00000000" w:rsidRDefault="00000000" w:rsidRPr="00000000" w14:paraId="0000004E">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4.4.2.Досрочно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tab/>
        <w:tab/>
        <w:tab/>
        <w:tab/>
        <w:tab/>
        <w:tab/>
        <w:tab/>
        <w:tab/>
        <w:tab/>
        <w:tab/>
      </w:r>
    </w:p>
    <w:p w:rsidR="00000000" w:rsidDel="00000000" w:rsidP="00000000" w:rsidRDefault="00000000" w:rsidRPr="00000000" w14:paraId="0000004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4.4.3.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обязанностей по добросовестному освоению образовательной программы и выполнению учебного плана (индивидуального учебного плана), в случае просрочки оплаты стоимости платных образовательных услуг, в случае невозможности надлежащего исполнения обязательств по оказанию платных образовательных услуг вследствие действия (бездействия) Обучающегося,  а также в случае установления нарушения порядка приема в Колледж, повлекшего по вине Обучающегося его незаконное зачисление в Колледж.</w:t>
        <w:tab/>
        <w:tab/>
        <w:tab/>
        <w:tab/>
        <w:tab/>
        <w:tab/>
      </w:r>
    </w:p>
    <w:p w:rsidR="00000000" w:rsidDel="00000000" w:rsidP="00000000" w:rsidRDefault="00000000" w:rsidRPr="00000000" w14:paraId="00000050">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4.4.4. Обучающийся, отчисленный из Колледжа по инициативе Исполнителя (п.4.4.3) имеет право на восстановление для дальнейшего обучения не ранее, чем закончиться семестр, с которого он был отчислен. В случае, когда у обучающегося имеются академические задолженности, он может восстановиться на семестр, по которому имеется академическая задолженности. Общий срок обучения при восстановлении не может превышать нормативный срок освоения образовательной программы более чем на один год.</w:t>
        <w:tab/>
        <w:tab/>
        <w:tab/>
        <w:tab/>
        <w:tab/>
        <w:tab/>
        <w:tab/>
        <w:tab/>
        <w:tab/>
        <w:tab/>
        <w:t xml:space="preserve">  </w:t>
      </w:r>
    </w:p>
    <w:p w:rsidR="00000000" w:rsidDel="00000000" w:rsidP="00000000" w:rsidRDefault="00000000" w:rsidRPr="00000000" w14:paraId="00000051">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4.4.5. По обстоятельствам, не зависящим от воли Сторон, в том числе в случае ликвидации Колледжа.</w:t>
      </w:r>
    </w:p>
    <w:p w:rsidR="00000000" w:rsidDel="00000000" w:rsidP="00000000" w:rsidRDefault="00000000" w:rsidRPr="00000000" w14:paraId="00000052">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4.5. Исполнитель вправе отказаться от исполнения обязательств по Договору при условии полного возмещения Заказчику убытков.</w:t>
      </w:r>
    </w:p>
    <w:p w:rsidR="00000000" w:rsidDel="00000000" w:rsidP="00000000" w:rsidRDefault="00000000" w:rsidRPr="00000000" w14:paraId="00000054">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4.6. Заказчик и(или) Обучающийся вправе отказаться от исполнения настоящего Договора при условии оплаты Исполнителю фактически понесенных им расходов.</w:t>
      </w:r>
    </w:p>
    <w:p w:rsidR="00000000" w:rsidDel="00000000" w:rsidP="00000000" w:rsidRDefault="00000000" w:rsidRPr="00000000" w14:paraId="00000056">
      <w:pPr>
        <w:pStyle w:val="Heading3"/>
        <w:tabs>
          <w:tab w:val="left" w:leader="none" w:pos="0"/>
        </w:tabs>
        <w:spacing w:after="140" w:lineRule="auto"/>
        <w:ind w:left="707" w:firstLine="0"/>
        <w:jc w:val="center"/>
        <w:rPr>
          <w:rFonts w:ascii="Times New Roman" w:cs="Times New Roman" w:eastAsia="Times New Roman" w:hAnsi="Times New Roman"/>
          <w:sz w:val="24"/>
          <w:szCs w:val="24"/>
        </w:rPr>
      </w:pPr>
      <w:bookmarkStart w:colFirst="0" w:colLast="0" w:name="_heading=h.tyjcwt" w:id="5"/>
      <w:bookmarkEnd w:id="5"/>
      <w:r w:rsidDel="00000000" w:rsidR="00000000" w:rsidRPr="00000000">
        <w:rPr>
          <w:rFonts w:ascii="Times New Roman" w:cs="Times New Roman" w:eastAsia="Times New Roman" w:hAnsi="Times New Roman"/>
          <w:sz w:val="24"/>
          <w:szCs w:val="24"/>
          <w:rtl w:val="0"/>
        </w:rPr>
        <w:t xml:space="preserve">5.ОТВЕТСТВЕННОСТЬ СТОРОН</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0"/>
        </w:tabs>
        <w:spacing w:after="140" w:lineRule="auto"/>
        <w:ind w:left="83"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5.1.За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0"/>
        </w:tabs>
        <w:spacing w:after="140" w:lineRule="auto"/>
        <w:ind w:left="83"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5.2.При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0"/>
        </w:tabs>
        <w:spacing w:after="140" w:lineRule="auto"/>
        <w:ind w:left="83"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5.2.1.Безвозмездного оказания образовательной услуги.</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0"/>
        </w:tabs>
        <w:spacing w:after="140" w:lineRule="auto"/>
        <w:ind w:left="83"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5.2.2.Соразмерного уменьшения стоимости оказанной образовательной услуги.</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0"/>
        </w:tabs>
        <w:spacing w:after="140" w:lineRule="auto"/>
        <w:ind w:left="83"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5.2.3.Возмещения понесенных им расходов по устранению недостатков оказанной образовательной услуги своими силами или третьими лицами.</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0"/>
        </w:tabs>
        <w:spacing w:after="140" w:lineRule="auto"/>
        <w:ind w:left="83"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5.3.Заказчик вправе отказаться от исполнения настоящего Договора и потребовать полного возмещения убытков, если в шестимесячный срок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0"/>
        </w:tabs>
        <w:spacing w:after="140" w:lineRule="auto"/>
        <w:ind w:left="83"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5.4.Если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0"/>
        </w:tabs>
        <w:spacing w:after="140" w:lineRule="auto"/>
        <w:ind w:left="83"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5.4.1.Назначить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0"/>
        </w:tabs>
        <w:spacing w:after="140" w:lineRule="auto"/>
        <w:ind w:left="83"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5.4.2.Поручить оказать образовательную услугу третьим лицам за разумную цену и потребовать от Исполнителя возмещения понесенных расходов.</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0"/>
        </w:tabs>
        <w:spacing w:after="140" w:lineRule="auto"/>
        <w:ind w:left="83"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5.4.3.Потребовать уменьшения стоимости образовательной услуги.</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0"/>
        </w:tabs>
        <w:spacing w:after="140" w:lineRule="auto"/>
        <w:ind w:left="83"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5.4.4.Расторгнуть настоящий Договор.</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0"/>
        </w:tabs>
        <w:spacing w:after="140" w:lineRule="auto"/>
        <w:ind w:left="83"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5.5.В случае предоставления образовательных услуг в полном объеме Обучающемуся, не способному по какой-либо причине освоить образовательную программу, уплаченные за предоставленные услуги денежные средства Заказчику не возвращаются.</w:t>
      </w:r>
      <w:r w:rsidDel="00000000" w:rsidR="00000000" w:rsidRPr="00000000">
        <w:rPr>
          <w:rtl w:val="0"/>
        </w:rPr>
      </w:r>
    </w:p>
    <w:p w:rsidR="00000000" w:rsidDel="00000000" w:rsidP="00000000" w:rsidRDefault="00000000" w:rsidRPr="00000000" w14:paraId="00000063">
      <w:pPr>
        <w:pStyle w:val="Heading3"/>
        <w:tabs>
          <w:tab w:val="left" w:leader="none" w:pos="0"/>
        </w:tabs>
        <w:spacing w:after="140" w:lineRule="auto"/>
        <w:ind w:left="707" w:firstLine="0"/>
        <w:jc w:val="center"/>
        <w:rPr>
          <w:rFonts w:ascii="Times New Roman" w:cs="Times New Roman" w:eastAsia="Times New Roman" w:hAnsi="Times New Roman"/>
          <w:sz w:val="24"/>
          <w:szCs w:val="24"/>
        </w:rPr>
      </w:pPr>
      <w:bookmarkStart w:colFirst="0" w:colLast="0" w:name="_heading=h.3dy6vkm" w:id="6"/>
      <w:bookmarkEnd w:id="6"/>
      <w:r w:rsidDel="00000000" w:rsidR="00000000" w:rsidRPr="00000000">
        <w:rPr>
          <w:rFonts w:ascii="Times New Roman" w:cs="Times New Roman" w:eastAsia="Times New Roman" w:hAnsi="Times New Roman"/>
          <w:sz w:val="24"/>
          <w:szCs w:val="24"/>
          <w:rtl w:val="0"/>
        </w:rPr>
        <w:t xml:space="preserve">6.СРОК ДЕЙСТВИЯ ДОГОВОРА</w:t>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0"/>
        </w:tabs>
        <w:spacing w:after="140" w:lineRule="auto"/>
        <w:ind w:left="83"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6.1.Настоящий Договор вступает в силу со дня его заключения Сторонами и действует до полного исполнения Сторонами обязательств.</w:t>
      </w:r>
      <w:r w:rsidDel="00000000" w:rsidR="00000000" w:rsidRPr="00000000">
        <w:rPr>
          <w:rtl w:val="0"/>
        </w:rPr>
      </w:r>
    </w:p>
    <w:p w:rsidR="00000000" w:rsidDel="00000000" w:rsidP="00000000" w:rsidRDefault="00000000" w:rsidRPr="00000000" w14:paraId="00000065">
      <w:pPr>
        <w:pStyle w:val="Heading3"/>
        <w:tabs>
          <w:tab w:val="left" w:leader="none" w:pos="0"/>
        </w:tabs>
        <w:spacing w:after="140" w:lineRule="auto"/>
        <w:ind w:left="707" w:firstLine="0"/>
        <w:jc w:val="center"/>
        <w:rPr>
          <w:rFonts w:ascii="Times New Roman" w:cs="Times New Roman" w:eastAsia="Times New Roman" w:hAnsi="Times New Roman"/>
          <w:sz w:val="24"/>
          <w:szCs w:val="24"/>
        </w:rPr>
      </w:pPr>
      <w:bookmarkStart w:colFirst="0" w:colLast="0" w:name="_heading=h.1t3h5sf" w:id="7"/>
      <w:bookmarkEnd w:id="7"/>
      <w:r w:rsidDel="00000000" w:rsidR="00000000" w:rsidRPr="00000000">
        <w:rPr>
          <w:rFonts w:ascii="Times New Roman" w:cs="Times New Roman" w:eastAsia="Times New Roman" w:hAnsi="Times New Roman"/>
          <w:sz w:val="24"/>
          <w:szCs w:val="24"/>
          <w:rtl w:val="0"/>
        </w:rPr>
        <w:t xml:space="preserve">7.ЗАКЛЮЧИТЕЛЬНЫЕ ПОЛОЖЕНИЯ</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0"/>
        </w:tabs>
        <w:spacing w:after="140" w:lineRule="auto"/>
        <w:ind w:left="83"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7.1.Сведения,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0"/>
        </w:tabs>
        <w:spacing w:after="140" w:lineRule="auto"/>
        <w:ind w:left="83"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7.2.Под периодом предоставления образовательной услуги (периодом обучения) понимается промежуток времени с даты зачисления Обучающегося в АНПОО «Хекслет Колледж», указанной в приказе о зачислении, до даты прекращения образовательных отношений, указанной в приказе об отчислении Обучающегося из АНПОО «Хекслет Колледж».</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0"/>
        </w:tabs>
        <w:spacing w:after="140" w:lineRule="auto"/>
        <w:ind w:left="83"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7.3.Подписывая настоящий договор, Заказчик и Обучающийся дают согласие Исполнителю на обработку и хранение своих персональных данных, предоставленных Исполнителю в целях исполнения настоящего договора, а также на получение информации, связанной с получением образования в АНПОО «Хекслет Колледж», организацией учебного процесса в АНПОО «Хекслет Колледж» и реализацией иных прав обучающихся в соответствии с законодательством об образовании, посредством электронной почты, смс-рассылки, через официальный сайт и официальные группы в социальных сетях АНПОО «Хекслет Колледж» и иными способами, предусмотренными локальными правовыми актами Исполнителя.</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0"/>
        </w:tabs>
        <w:spacing w:after="140" w:lineRule="auto"/>
        <w:ind w:left="83"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7.4.Настоящий Договор вступает в силу с момента его подписания Сторонами, составлен в </w:t>
      </w:r>
      <w:r w:rsidDel="00000000" w:rsidR="00000000" w:rsidRPr="00000000">
        <w:rPr>
          <w:rFonts w:ascii="Times New Roman" w:cs="Times New Roman" w:eastAsia="Times New Roman" w:hAnsi="Times New Roman"/>
          <w:sz w:val="22"/>
          <w:szCs w:val="22"/>
          <w:rtl w:val="0"/>
        </w:rPr>
        <w:t xml:space="preserve">двух</w:t>
      </w:r>
      <w:r w:rsidDel="00000000" w:rsidR="00000000" w:rsidRPr="00000000">
        <w:rPr>
          <w:rFonts w:ascii="Times New Roman" w:cs="Times New Roman" w:eastAsia="Times New Roman" w:hAnsi="Times New Roman"/>
          <w:color w:val="000000"/>
          <w:sz w:val="22"/>
          <w:szCs w:val="22"/>
          <w:rtl w:val="0"/>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0"/>
        </w:tabs>
        <w:spacing w:after="140" w:lineRule="auto"/>
        <w:ind w:left="83"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7.5.Все изменения и дополнения к настоящему Договору являются его неотъемлемой частью и действительны при условии, если они совершены в письменной форме и подписаны каждой из Сторон. Изменения настоящего Договора оформляются дополнительными соглашениями к Договору.</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0"/>
        </w:tabs>
        <w:spacing w:after="140" w:lineRule="auto"/>
        <w:ind w:left="83"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7.6.До подписания настоящего Договора Заказчик и Обучающийся ознакомлены со свидетельством о государственной регистрации, Уставом Исполнителя, со сведениями о дате предоставления и регистрационном номере лицензии на осуществление образовательной деятельности ,правилами внутреннего распорядка Исполнителя, иными локальными нормативными актами Исполнителя по основным вопросам организации и осуществления образовательной деятельности, в том числе регламентирующими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Del="00000000" w:rsidR="00000000" w:rsidRPr="00000000">
        <w:rPr>
          <w:rtl w:val="0"/>
        </w:rPr>
      </w:r>
    </w:p>
    <w:p w:rsidR="00000000" w:rsidDel="00000000" w:rsidP="00000000" w:rsidRDefault="00000000" w:rsidRPr="00000000" w14:paraId="0000006C">
      <w:pPr>
        <w:spacing w:after="140" w:lineRule="auto"/>
        <w:ind w:left="1067" w:firstLine="0"/>
        <w:jc w:val="center"/>
        <w:rPr>
          <w:rFonts w:ascii="Times New Roman" w:cs="Times New Roman" w:eastAsia="Times New Roman" w:hAnsi="Times New Roman"/>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D">
      <w:pPr>
        <w:spacing w:after="140" w:lineRule="auto"/>
        <w:ind w:left="1067" w:firstLine="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8.АДРЕСА, РЕКВИЗИТЫ И ПОДПИСИ СТОРОН</w:t>
      </w:r>
    </w:p>
    <w:tbl>
      <w:tblPr>
        <w:tblStyle w:val="Table1"/>
        <w:tblW w:w="9525.0" w:type="dxa"/>
        <w:jc w:val="left"/>
        <w:tblInd w:w="4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480"/>
        <w:gridCol w:w="3210"/>
        <w:gridCol w:w="2835"/>
        <w:tblGridChange w:id="0">
          <w:tblGrid>
            <w:gridCol w:w="3480"/>
            <w:gridCol w:w="3210"/>
            <w:gridCol w:w="28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ИСПОЛНИТЕЛЬ:</w:t>
            </w:r>
          </w:p>
          <w:p w:rsidR="00000000" w:rsidDel="00000000" w:rsidP="00000000" w:rsidRDefault="00000000" w:rsidRPr="00000000" w14:paraId="0000006F">
            <w:pPr>
              <w:widowControl w:val="0"/>
              <w:shd w:fill="ffffff" w:val="clear"/>
              <w:ind w:left="38" w:right="32"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Автономная некоммерческая профессиональная образовательная организация “Хекслет колледж”</w:t>
            </w:r>
          </w:p>
          <w:p w:rsidR="00000000" w:rsidDel="00000000" w:rsidP="00000000" w:rsidRDefault="00000000" w:rsidRPr="00000000" w14:paraId="00000070">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ИНН 7839056670</w:t>
            </w:r>
          </w:p>
          <w:p w:rsidR="00000000" w:rsidDel="00000000" w:rsidP="00000000" w:rsidRDefault="00000000" w:rsidRPr="00000000" w14:paraId="00000071">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КПП 783901001</w:t>
            </w:r>
          </w:p>
          <w:p w:rsidR="00000000" w:rsidDel="00000000" w:rsidP="00000000" w:rsidRDefault="00000000" w:rsidRPr="00000000" w14:paraId="00000072">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БИК 044030786</w:t>
            </w:r>
          </w:p>
          <w:p w:rsidR="00000000" w:rsidDel="00000000" w:rsidP="00000000" w:rsidRDefault="00000000" w:rsidRPr="00000000" w14:paraId="00000073">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р/счет 40703810132410000052</w:t>
            </w:r>
          </w:p>
          <w:p w:rsidR="00000000" w:rsidDel="00000000" w:rsidP="00000000" w:rsidRDefault="00000000" w:rsidRPr="00000000" w14:paraId="00000074">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ФИЛИАЛ “САНКТ-ПЕТЕРБУРГСКИЙ”</w:t>
            </w:r>
          </w:p>
          <w:p w:rsidR="00000000" w:rsidDel="00000000" w:rsidP="00000000" w:rsidRDefault="00000000" w:rsidRPr="00000000" w14:paraId="00000075">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АО "АЛЬФА-БАНК"</w:t>
            </w:r>
          </w:p>
          <w:p w:rsidR="00000000" w:rsidDel="00000000" w:rsidP="00000000" w:rsidRDefault="00000000" w:rsidRPr="00000000" w14:paraId="00000076">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к/счет 30101810600000000786</w:t>
            </w:r>
          </w:p>
          <w:p w:rsidR="00000000" w:rsidDel="00000000" w:rsidP="00000000" w:rsidRDefault="00000000" w:rsidRPr="00000000" w14:paraId="00000077">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 - edu@admcol.ru</w:t>
            </w:r>
          </w:p>
          <w:p w:rsidR="00000000" w:rsidDel="00000000" w:rsidP="00000000" w:rsidRDefault="00000000" w:rsidRPr="00000000" w14:paraId="00000078">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Директор АНПОО “Хекслет Колледж”</w:t>
            </w:r>
          </w:p>
          <w:p w:rsidR="00000000" w:rsidDel="00000000" w:rsidP="00000000" w:rsidRDefault="00000000" w:rsidRPr="00000000" w14:paraId="00000079">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 / А.А. Васильев /</w:t>
            </w:r>
          </w:p>
          <w:p w:rsidR="00000000" w:rsidDel="00000000" w:rsidP="00000000" w:rsidRDefault="00000000" w:rsidRPr="00000000" w14:paraId="0000007A">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 П.</w:t>
            </w:r>
          </w:p>
          <w:p w:rsidR="00000000" w:rsidDel="00000000" w:rsidP="00000000" w:rsidRDefault="00000000" w:rsidRPr="00000000" w14:paraId="0000007B">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C">
            <w:pPr>
              <w:widowControl w:val="0"/>
              <w:rPr>
                <w:rFonts w:ascii="Times New Roman" w:cs="Times New Roman" w:eastAsia="Times New Roman" w:hAnsi="Times New Roman"/>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ЗАКАЗЧИК:</w:t>
            </w:r>
          </w:p>
          <w:p w:rsidR="00000000" w:rsidDel="00000000" w:rsidP="00000000" w:rsidRDefault="00000000" w:rsidRPr="00000000" w14:paraId="0000007E">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ФИО:_______________________________________________________________________________</w:t>
            </w:r>
          </w:p>
          <w:p w:rsidR="00000000" w:rsidDel="00000000" w:rsidP="00000000" w:rsidRDefault="00000000" w:rsidRPr="00000000" w14:paraId="0000007F">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Дата рождения: ______________________</w:t>
            </w:r>
          </w:p>
          <w:p w:rsidR="00000000" w:rsidDel="00000000" w:rsidP="00000000" w:rsidRDefault="00000000" w:rsidRPr="00000000" w14:paraId="00000080">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Паспорт: серия________,  №___________</w:t>
            </w:r>
          </w:p>
          <w:p w:rsidR="00000000" w:rsidDel="00000000" w:rsidP="00000000" w:rsidRDefault="00000000" w:rsidRPr="00000000" w14:paraId="00000081">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выдан:_____________________________________________________________________________________</w:t>
            </w:r>
          </w:p>
          <w:p w:rsidR="00000000" w:rsidDel="00000000" w:rsidP="00000000" w:rsidRDefault="00000000" w:rsidRPr="00000000" w14:paraId="00000082">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Адрес места жительства:______________________________________________________________________________________________________</w:t>
            </w:r>
          </w:p>
          <w:p w:rsidR="00000000" w:rsidDel="00000000" w:rsidP="00000000" w:rsidRDefault="00000000" w:rsidRPr="00000000" w14:paraId="00000083">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СНИЛС:_____________________________________ </w:t>
            </w:r>
          </w:p>
          <w:p w:rsidR="00000000" w:rsidDel="00000000" w:rsidP="00000000" w:rsidRDefault="00000000" w:rsidRPr="00000000" w14:paraId="00000084">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Тел.:________________________</w:t>
            </w:r>
          </w:p>
          <w:p w:rsidR="00000000" w:rsidDel="00000000" w:rsidP="00000000" w:rsidRDefault="00000000" w:rsidRPr="00000000" w14:paraId="00000085">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 _____________________</w:t>
            </w:r>
          </w:p>
          <w:p w:rsidR="00000000" w:rsidDel="00000000" w:rsidP="00000000" w:rsidRDefault="00000000" w:rsidRPr="00000000" w14:paraId="00000086">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7">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8">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Подпись:</w:t>
            </w:r>
          </w:p>
          <w:p w:rsidR="00000000" w:rsidDel="00000000" w:rsidP="00000000" w:rsidRDefault="00000000" w:rsidRPr="00000000" w14:paraId="00000089">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_______________/</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ОБУЧАЮЩИЙСЯ</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14:paraId="0000008B">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ФИО:____________________________________________________________________________</w:t>
            </w:r>
          </w:p>
          <w:p w:rsidR="00000000" w:rsidDel="00000000" w:rsidP="00000000" w:rsidRDefault="00000000" w:rsidRPr="00000000" w14:paraId="0000008C">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Дата рождения: ______________________</w:t>
            </w:r>
          </w:p>
          <w:p w:rsidR="00000000" w:rsidDel="00000000" w:rsidP="00000000" w:rsidRDefault="00000000" w:rsidRPr="00000000" w14:paraId="0000008D">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Паспорт: серия________,  №___________</w:t>
            </w:r>
          </w:p>
          <w:p w:rsidR="00000000" w:rsidDel="00000000" w:rsidP="00000000" w:rsidRDefault="00000000" w:rsidRPr="00000000" w14:paraId="0000008E">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выдан:__________________________________________________________________________________</w:t>
            </w:r>
          </w:p>
          <w:p w:rsidR="00000000" w:rsidDel="00000000" w:rsidP="00000000" w:rsidRDefault="00000000" w:rsidRPr="00000000" w14:paraId="0000008F">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Адрес места жительства:__________________________________________________________________________________________________</w:t>
            </w:r>
          </w:p>
          <w:p w:rsidR="00000000" w:rsidDel="00000000" w:rsidP="00000000" w:rsidRDefault="00000000" w:rsidRPr="00000000" w14:paraId="00000090">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СНИЛС:_____________________________________ </w:t>
            </w:r>
          </w:p>
          <w:p w:rsidR="00000000" w:rsidDel="00000000" w:rsidP="00000000" w:rsidRDefault="00000000" w:rsidRPr="00000000" w14:paraId="00000091">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Тел.:_______________________ </w:t>
            </w:r>
          </w:p>
          <w:p w:rsidR="00000000" w:rsidDel="00000000" w:rsidP="00000000" w:rsidRDefault="00000000" w:rsidRPr="00000000" w14:paraId="00000092">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 _____________________</w:t>
            </w:r>
          </w:p>
          <w:p w:rsidR="00000000" w:rsidDel="00000000" w:rsidP="00000000" w:rsidRDefault="00000000" w:rsidRPr="00000000" w14:paraId="00000093">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4">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5">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Подпись:</w:t>
            </w:r>
          </w:p>
          <w:p w:rsidR="00000000" w:rsidDel="00000000" w:rsidP="00000000" w:rsidRDefault="00000000" w:rsidRPr="00000000" w14:paraId="00000096">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w:t>
            </w:r>
          </w:p>
          <w:p w:rsidR="00000000" w:rsidDel="00000000" w:rsidP="00000000" w:rsidRDefault="00000000" w:rsidRPr="00000000" w14:paraId="00000097">
            <w:pPr>
              <w:widowControl w:val="0"/>
              <w:rPr>
                <w:rFonts w:ascii="Times New Roman" w:cs="Times New Roman" w:eastAsia="Times New Roman" w:hAnsi="Times New Roman"/>
                <w:b w:val="1"/>
                <w:sz w:val="22"/>
                <w:szCs w:val="22"/>
              </w:rPr>
            </w:pPr>
            <w:r w:rsidDel="00000000" w:rsidR="00000000" w:rsidRPr="00000000">
              <w:rPr>
                <w:rtl w:val="0"/>
              </w:rPr>
            </w:r>
          </w:p>
        </w:tc>
      </w:tr>
    </w:tbl>
    <w:p w:rsidR="00000000" w:rsidDel="00000000" w:rsidP="00000000" w:rsidRDefault="00000000" w:rsidRPr="00000000" w14:paraId="00000098">
      <w:pPr>
        <w:spacing w:after="140" w:lineRule="auto"/>
        <w:ind w:left="1067" w:firstLine="0"/>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99">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 уставом Колледжа, лицензией на право ведения образовательной деятельности с приложениями, Порядком оказания платных образовательных услуг,  Правилами внутреннего распорядка обучающихся, Правилами приема, Правилами оказания платных образовательных услуг, утвержденными постановлением Правительства Российской Федерации  от 15 сентября 2020 г. № 1441, перечнем образовательных услуг, стоимость которых включена в основную плату по Договору, стоимостью образовательных услуг, оказываемых за основную плату по Договору, формой документа, выдаваемого по окончании обучения и учебным планом, графиком выхода на сессию, ознакомлен и ознакомлен (-а) и согласен (-а).</w:t>
      </w:r>
    </w:p>
    <w:p w:rsidR="00000000" w:rsidDel="00000000" w:rsidP="00000000" w:rsidRDefault="00000000" w:rsidRPr="00000000" w14:paraId="0000009A">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br w:type="textWrapping"/>
      </w:r>
    </w:p>
    <w:p w:rsidR="00000000" w:rsidDel="00000000" w:rsidP="00000000" w:rsidRDefault="00000000" w:rsidRPr="00000000" w14:paraId="0000009B">
      <w:pPr>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18"/>
          <w:szCs w:val="18"/>
          <w:rtl w:val="0"/>
        </w:rPr>
        <w:t xml:space="preserve">Обучающийся ______________________ /________________________________________/ «____»________________20___ г.</w:t>
      </w:r>
      <w:r w:rsidDel="00000000" w:rsidR="00000000" w:rsidRPr="00000000">
        <w:rPr>
          <w:rtl w:val="0"/>
        </w:rPr>
      </w:r>
    </w:p>
    <w:p w:rsidR="00000000" w:rsidDel="00000000" w:rsidP="00000000" w:rsidRDefault="00000000" w:rsidRPr="00000000" w14:paraId="0000009C">
      <w:pPr>
        <w:widowControl w:val="0"/>
        <w:jc w:val="both"/>
        <w:rPr>
          <w:rFonts w:ascii="Times New Roman" w:cs="Times New Roman" w:eastAsia="Times New Roman" w:hAnsi="Times New Roman"/>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9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ПРИЛОЖЕНИЕ 1</w:t>
      </w:r>
    </w:p>
    <w:p w:rsidR="00000000" w:rsidDel="00000000" w:rsidP="00000000" w:rsidRDefault="00000000" w:rsidRPr="00000000" w14:paraId="0000009E">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9F">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График платежей</w:t>
      </w:r>
    </w:p>
    <w:p w:rsidR="00000000" w:rsidDel="00000000" w:rsidP="00000000" w:rsidRDefault="00000000" w:rsidRPr="00000000" w14:paraId="000000A0">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по договору </w:t>
      </w:r>
      <w:r w:rsidDel="00000000" w:rsidR="00000000" w:rsidRPr="00000000">
        <w:rPr>
          <w:rFonts w:ascii="Times New Roman" w:cs="Times New Roman" w:eastAsia="Times New Roman" w:hAnsi="Times New Roman"/>
          <w:b w:val="1"/>
          <w:color w:val="000000"/>
          <w:sz w:val="22"/>
          <w:szCs w:val="22"/>
          <w:rtl w:val="0"/>
        </w:rPr>
        <w:t xml:space="preserve">об образовании на обучение по образовательным программам среднего профессионального образования</w:t>
      </w:r>
      <w:r w:rsidDel="00000000" w:rsidR="00000000" w:rsidRPr="00000000">
        <w:rPr>
          <w:rFonts w:ascii="Times New Roman" w:cs="Times New Roman" w:eastAsia="Times New Roman" w:hAnsi="Times New Roman"/>
          <w:b w:val="1"/>
          <w:sz w:val="22"/>
          <w:szCs w:val="22"/>
          <w:rtl w:val="0"/>
        </w:rPr>
        <w:t xml:space="preserve">  № __________</w:t>
      </w:r>
      <w:r w:rsidDel="00000000" w:rsidR="00000000" w:rsidRPr="00000000">
        <w:rPr>
          <w:rtl w:val="0"/>
        </w:rPr>
      </w:r>
    </w:p>
    <w:p w:rsidR="00000000" w:rsidDel="00000000" w:rsidP="00000000" w:rsidRDefault="00000000" w:rsidRPr="00000000" w14:paraId="000000A1">
      <w:pPr>
        <w:keepLines w:val="1"/>
        <w:shd w:fill="ffffff" w:val="clear"/>
        <w:jc w:val="both"/>
        <w:rPr>
          <w:rFonts w:ascii="Times New Roman" w:cs="Times New Roman" w:eastAsia="Times New Roman" w:hAnsi="Times New Roman"/>
          <w:i w:val="1"/>
          <w:color w:val="1a1a1a"/>
          <w:sz w:val="22"/>
          <w:szCs w:val="22"/>
        </w:rPr>
      </w:pPr>
      <w:r w:rsidDel="00000000" w:rsidR="00000000" w:rsidRPr="00000000">
        <w:rPr>
          <w:rtl w:val="0"/>
        </w:rPr>
      </w:r>
    </w:p>
    <w:p w:rsidR="00000000" w:rsidDel="00000000" w:rsidP="00000000" w:rsidRDefault="00000000" w:rsidRPr="00000000" w14:paraId="000000A2">
      <w:pPr>
        <w:keepLines w:val="1"/>
        <w:shd w:fill="ffffff" w:val="clear"/>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Оплата стоимости образовательных услуг осуществляется заказчиком в соответствии с следующим графиком:</w:t>
      </w:r>
    </w:p>
    <w:tbl>
      <w:tblPr>
        <w:tblStyle w:val="Table2"/>
        <w:tblW w:w="10086.0" w:type="dxa"/>
        <w:jc w:val="left"/>
        <w:tblInd w:w="-1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9"/>
        <w:gridCol w:w="2311"/>
        <w:gridCol w:w="3027"/>
        <w:gridCol w:w="3969"/>
        <w:tblGridChange w:id="0">
          <w:tblGrid>
            <w:gridCol w:w="779"/>
            <w:gridCol w:w="2311"/>
            <w:gridCol w:w="3027"/>
            <w:gridCol w:w="3969"/>
          </w:tblGrid>
        </w:tblGridChange>
      </w:tblGrid>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A4">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п/п</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Оплачиваемый период</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Срок оплаты</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Размер платежа</w:t>
            </w:r>
          </w:p>
          <w:p w:rsidR="00000000" w:rsidDel="00000000" w:rsidP="00000000" w:rsidRDefault="00000000" w:rsidRPr="00000000" w14:paraId="000000A8">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(НДС не облагается)</w:t>
            </w:r>
          </w:p>
          <w:p w:rsidR="00000000" w:rsidDel="00000000" w:rsidP="00000000" w:rsidRDefault="00000000" w:rsidRPr="00000000" w14:paraId="000000A9">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руб.</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семестр 1 курса</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рабочих дней с даты подписания договора</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keepLines w:val="1"/>
              <w:widowControl w:val="0"/>
              <w:jc w:val="center"/>
              <w:rPr>
                <w:rFonts w:ascii="Times New Roman" w:cs="Times New Roman" w:eastAsia="Times New Roman" w:hAnsi="Times New Roman"/>
                <w:sz w:val="22"/>
                <w:szCs w:val="22"/>
                <w:highlight w:val="yellow"/>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семестр 1 курса</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0">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 01.02.2024г.</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1">
            <w:pPr>
              <w:keepLines w:val="1"/>
              <w:widowControl w:val="0"/>
              <w:jc w:val="center"/>
              <w:rPr>
                <w:rFonts w:ascii="Times New Roman" w:cs="Times New Roman" w:eastAsia="Times New Roman" w:hAnsi="Times New Roman"/>
                <w:sz w:val="22"/>
                <w:szCs w:val="22"/>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семестр 2 курса</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 15.09.2024г.</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keepLines w:val="1"/>
              <w:widowControl w:val="0"/>
              <w:jc w:val="center"/>
              <w:rPr>
                <w:rFonts w:ascii="Times New Roman" w:cs="Times New Roman" w:eastAsia="Times New Roman" w:hAnsi="Times New Roman"/>
                <w:sz w:val="22"/>
                <w:szCs w:val="22"/>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7">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семестр 2 курса</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 01.02.2025г.</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9">
            <w:pPr>
              <w:keepLines w:val="1"/>
              <w:widowControl w:val="0"/>
              <w:jc w:val="center"/>
              <w:rPr>
                <w:rFonts w:ascii="Times New Roman" w:cs="Times New Roman" w:eastAsia="Times New Roman" w:hAnsi="Times New Roman"/>
                <w:sz w:val="22"/>
                <w:szCs w:val="22"/>
              </w:rPr>
            </w:pPr>
            <w:r w:rsidDel="00000000" w:rsidR="00000000" w:rsidRPr="00000000">
              <w:rPr>
                <w:rtl w:val="0"/>
              </w:rPr>
            </w:r>
          </w:p>
        </w:tc>
      </w:tr>
      <w:tr>
        <w:trPr>
          <w:cantSplit w:val="0"/>
          <w:trHeight w:val="25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семестр 3 курса</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 15.09.2025г.</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keepLines w:val="1"/>
              <w:widowControl w:val="0"/>
              <w:jc w:val="center"/>
              <w:rPr>
                <w:rFonts w:ascii="Times New Roman" w:cs="Times New Roman" w:eastAsia="Times New Roman" w:hAnsi="Times New Roman"/>
                <w:sz w:val="22"/>
                <w:szCs w:val="22"/>
              </w:rPr>
            </w:pPr>
            <w:r w:rsidDel="00000000" w:rsidR="00000000" w:rsidRPr="00000000">
              <w:rPr>
                <w:rtl w:val="0"/>
              </w:rPr>
            </w:r>
          </w:p>
        </w:tc>
      </w:tr>
      <w:tr>
        <w:trPr>
          <w:cantSplit w:val="0"/>
          <w:trHeight w:val="25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семестр 3 курса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 01.02.2026г.</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keepLines w:val="1"/>
              <w:widowControl w:val="0"/>
              <w:jc w:val="center"/>
              <w:rPr>
                <w:rFonts w:ascii="Times New Roman" w:cs="Times New Roman" w:eastAsia="Times New Roman" w:hAnsi="Times New Roman"/>
                <w:sz w:val="22"/>
                <w:szCs w:val="22"/>
              </w:rPr>
            </w:pPr>
            <w:r w:rsidDel="00000000" w:rsidR="00000000" w:rsidRPr="00000000">
              <w:rPr>
                <w:rtl w:val="0"/>
              </w:rPr>
            </w:r>
          </w:p>
        </w:tc>
      </w:tr>
      <w:tr>
        <w:trPr>
          <w:cantSplit w:val="0"/>
          <w:trHeight w:val="25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семестр 4 курса</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 15.09.2026г.</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keepLines w:val="1"/>
              <w:widowControl w:val="0"/>
              <w:jc w:val="center"/>
              <w:rPr>
                <w:rFonts w:ascii="Times New Roman" w:cs="Times New Roman" w:eastAsia="Times New Roman" w:hAnsi="Times New Roman"/>
                <w:sz w:val="22"/>
                <w:szCs w:val="22"/>
              </w:rPr>
            </w:pPr>
            <w:r w:rsidDel="00000000" w:rsidR="00000000" w:rsidRPr="00000000">
              <w:rPr>
                <w:rtl w:val="0"/>
              </w:rPr>
            </w:r>
          </w:p>
        </w:tc>
      </w:tr>
      <w:tr>
        <w:trPr>
          <w:cantSplit w:val="0"/>
          <w:trHeight w:val="25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семестр 4 курса</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keepLines w:val="1"/>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 01.02.2027г.</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keepLines w:val="1"/>
              <w:widowControl w:val="0"/>
              <w:jc w:val="cente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CA">
      <w:pPr>
        <w:keepLines w:val="1"/>
        <w:shd w:fill="ffffff" w:val="clear"/>
        <w:ind w:firstLine="567"/>
        <w:jc w:val="both"/>
        <w:rPr>
          <w:rFonts w:ascii="Times New Roman" w:cs="Times New Roman" w:eastAsia="Times New Roman" w:hAnsi="Times New Roman"/>
          <w:sz w:val="22"/>
          <w:szCs w:val="22"/>
        </w:rPr>
      </w:pPr>
      <w:r w:rsidDel="00000000" w:rsidR="00000000" w:rsidRPr="00000000">
        <w:rPr>
          <w:rtl w:val="0"/>
        </w:rPr>
      </w:r>
    </w:p>
    <w:tbl>
      <w:tblPr>
        <w:tblStyle w:val="Table3"/>
        <w:tblW w:w="10060.0" w:type="dxa"/>
        <w:jc w:val="left"/>
        <w:tblInd w:w="-108.0" w:type="dxa"/>
        <w:tblLayout w:type="fixed"/>
        <w:tblLook w:val="0000"/>
      </w:tblPr>
      <w:tblGrid>
        <w:gridCol w:w="3539"/>
        <w:gridCol w:w="283"/>
        <w:gridCol w:w="2976"/>
        <w:gridCol w:w="285"/>
        <w:gridCol w:w="2977"/>
        <w:tblGridChange w:id="0">
          <w:tblGrid>
            <w:gridCol w:w="3539"/>
            <w:gridCol w:w="283"/>
            <w:gridCol w:w="2976"/>
            <w:gridCol w:w="285"/>
            <w:gridCol w:w="2977"/>
          </w:tblGrid>
        </w:tblGridChange>
      </w:tblGrid>
      <w:tr>
        <w:trPr>
          <w:cantSplit w:val="0"/>
          <w:trHeight w:val="287" w:hRule="atLeast"/>
          <w:tblHeader w:val="0"/>
        </w:trPr>
        <w:tc>
          <w:tcPr>
            <w:shd w:fill="auto" w:val="clear"/>
          </w:tcPr>
          <w:p w:rsidR="00000000" w:rsidDel="00000000" w:rsidP="00000000" w:rsidRDefault="00000000" w:rsidRPr="00000000" w14:paraId="000000CB">
            <w:pPr>
              <w:keepLines w:val="1"/>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от имени Исполнителя</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CC">
            <w:pPr>
              <w:keepLines w:val="1"/>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Директор АНПОО «Хекслет колледж»</w:t>
            </w:r>
          </w:p>
          <w:p w:rsidR="00000000" w:rsidDel="00000000" w:rsidP="00000000" w:rsidRDefault="00000000" w:rsidRPr="00000000" w14:paraId="000000CD">
            <w:pPr>
              <w:keepLines w:val="1"/>
              <w:widowControl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E">
            <w:pPr>
              <w:keepLines w:val="1"/>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 А.А. Васильев</w:t>
            </w:r>
          </w:p>
          <w:p w:rsidR="00000000" w:rsidDel="00000000" w:rsidP="00000000" w:rsidRDefault="00000000" w:rsidRPr="00000000" w14:paraId="000000CF">
            <w:pPr>
              <w:keepLines w:val="1"/>
              <w:widowControl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0">
            <w:pPr>
              <w:keepLines w:val="1"/>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М.П.</w:t>
            </w:r>
          </w:p>
          <w:p w:rsidR="00000000" w:rsidDel="00000000" w:rsidP="00000000" w:rsidRDefault="00000000" w:rsidRPr="00000000" w14:paraId="000000D1">
            <w:pPr>
              <w:keepLines w:val="1"/>
              <w:widowControl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2">
            <w:pPr>
              <w:keepLines w:val="1"/>
              <w:widowControl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3">
            <w:pPr>
              <w:keepLines w:val="1"/>
              <w:widowControl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4">
            <w:pPr>
              <w:keepLines w:val="1"/>
              <w:widowControl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5">
            <w:pPr>
              <w:keepLines w:val="1"/>
              <w:widowControl w:val="0"/>
              <w:jc w:val="both"/>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D6">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7">
            <w:pPr>
              <w:keepLines w:val="1"/>
              <w:widowControl w:val="0"/>
              <w:jc w:val="both"/>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D8">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от имени Заказчика</w:t>
            </w:r>
          </w:p>
          <w:p w:rsidR="00000000" w:rsidDel="00000000" w:rsidP="00000000" w:rsidRDefault="00000000" w:rsidRPr="00000000" w14:paraId="000000D9">
            <w:pPr>
              <w:keepLines w:val="1"/>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_____________________</w:t>
            </w:r>
          </w:p>
          <w:p w:rsidR="00000000" w:rsidDel="00000000" w:rsidP="00000000" w:rsidRDefault="00000000" w:rsidRPr="00000000" w14:paraId="000000DA">
            <w:pPr>
              <w:keepLines w:val="1"/>
              <w:widowControl w:val="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(Ф.И.О.)</w:t>
            </w:r>
          </w:p>
          <w:p w:rsidR="00000000" w:rsidDel="00000000" w:rsidP="00000000" w:rsidRDefault="00000000" w:rsidRPr="00000000" w14:paraId="000000DB">
            <w:pPr>
              <w:keepLines w:val="1"/>
              <w:widowControl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C">
            <w:pPr>
              <w:keepLines w:val="1"/>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w:t>
            </w:r>
          </w:p>
          <w:p w:rsidR="00000000" w:rsidDel="00000000" w:rsidP="00000000" w:rsidRDefault="00000000" w:rsidRPr="00000000" w14:paraId="000000DD">
            <w:pPr>
              <w:keepLines w:val="1"/>
              <w:widowControl w:val="0"/>
              <w:jc w:val="both"/>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DE">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F">
            <w:pPr>
              <w:keepLines w:val="1"/>
              <w:widowControl w:val="0"/>
              <w:jc w:val="both"/>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E0">
            <w:pPr>
              <w:keepLines w:val="1"/>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от имени Обучающегося</w:t>
            </w:r>
          </w:p>
          <w:p w:rsidR="00000000" w:rsidDel="00000000" w:rsidP="00000000" w:rsidRDefault="00000000" w:rsidRPr="00000000" w14:paraId="000000E1">
            <w:pPr>
              <w:keepLines w:val="1"/>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_____________________</w:t>
            </w:r>
          </w:p>
          <w:p w:rsidR="00000000" w:rsidDel="00000000" w:rsidP="00000000" w:rsidRDefault="00000000" w:rsidRPr="00000000" w14:paraId="000000E2">
            <w:pPr>
              <w:keepLines w:val="1"/>
              <w:widowControl w:val="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(Ф.И.О.)</w:t>
            </w:r>
          </w:p>
          <w:p w:rsidR="00000000" w:rsidDel="00000000" w:rsidP="00000000" w:rsidRDefault="00000000" w:rsidRPr="00000000" w14:paraId="000000E3">
            <w:pPr>
              <w:keepLines w:val="1"/>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w:t>
            </w:r>
          </w:p>
          <w:p w:rsidR="00000000" w:rsidDel="00000000" w:rsidP="00000000" w:rsidRDefault="00000000" w:rsidRPr="00000000" w14:paraId="000000E4">
            <w:pPr>
              <w:keepLines w:val="1"/>
              <w:widowControl w:val="0"/>
              <w:jc w:val="both"/>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E5">
      <w:pPr>
        <w:shd w:fill="ffffff" w:val="clea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6">
      <w:pPr>
        <w:widowControl w:val="0"/>
        <w:jc w:val="both"/>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after="140" w:line="276" w:lineRule="auto"/>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ПРИЛОЖЕНИЕ 2</w:t>
      </w:r>
    </w:p>
    <w:bookmarkStart w:colFirst="0" w:colLast="0" w:name="bookmark=id.4d34og8" w:id="8"/>
    <w:bookmarkEnd w:id="8"/>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after="140"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sz w:val="22"/>
          <w:szCs w:val="22"/>
          <w:rtl w:val="0"/>
        </w:rPr>
        <w:t xml:space="preserve"> Интеллектуальная собственность </w:t>
      </w:r>
      <w:r w:rsidDel="00000000" w:rsidR="00000000" w:rsidRPr="00000000">
        <w:rPr>
          <w:rtl w:val="0"/>
        </w:rPr>
      </w:r>
    </w:p>
    <w:p w:rsidR="00000000" w:rsidDel="00000000" w:rsidP="00000000" w:rsidRDefault="00000000" w:rsidRPr="00000000" w14:paraId="000000E9">
      <w:pPr>
        <w:numPr>
          <w:ilvl w:val="0"/>
          <w:numId w:val="2"/>
        </w:numPr>
        <w:pBdr>
          <w:top w:space="0" w:sz="0" w:val="nil"/>
          <w:left w:space="0" w:sz="0" w:val="nil"/>
          <w:bottom w:space="0" w:sz="0" w:val="nil"/>
          <w:right w:space="0" w:sz="0" w:val="nil"/>
          <w:between w:space="0" w:sz="0" w:val="nil"/>
        </w:pBdr>
        <w:tabs>
          <w:tab w:val="left" w:leader="none" w:pos="0"/>
        </w:tabs>
        <w:spacing w:after="140" w:lineRule="auto"/>
        <w:ind w:left="707" w:hanging="283"/>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2"/>
          <w:szCs w:val="22"/>
          <w:rtl w:val="0"/>
        </w:rPr>
        <w:t xml:space="preserve">Цифровые учебные ресурсы, предоставляемые Заказчику/Обучающемуся в учебном портале Исполнителя/иного правообладателя, представляют собой комплексный объект прав интеллектуальной собственности. </w:t>
      </w:r>
      <w:r w:rsidDel="00000000" w:rsidR="00000000" w:rsidRPr="00000000">
        <w:rPr>
          <w:rtl w:val="0"/>
        </w:rPr>
      </w:r>
    </w:p>
    <w:p w:rsidR="00000000" w:rsidDel="00000000" w:rsidP="00000000" w:rsidRDefault="00000000" w:rsidRPr="00000000" w14:paraId="000000EA">
      <w:pPr>
        <w:numPr>
          <w:ilvl w:val="0"/>
          <w:numId w:val="2"/>
        </w:numPr>
        <w:pBdr>
          <w:top w:space="0" w:sz="0" w:val="nil"/>
          <w:left w:space="0" w:sz="0" w:val="nil"/>
          <w:bottom w:space="0" w:sz="0" w:val="nil"/>
          <w:right w:space="0" w:sz="0" w:val="nil"/>
          <w:between w:space="0" w:sz="0" w:val="nil"/>
        </w:pBdr>
        <w:tabs>
          <w:tab w:val="left" w:leader="none" w:pos="0"/>
        </w:tabs>
        <w:spacing w:after="140" w:lineRule="auto"/>
        <w:ind w:left="707" w:hanging="283"/>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2"/>
          <w:szCs w:val="22"/>
          <w:rtl w:val="0"/>
        </w:rPr>
        <w:t xml:space="preserve">Собственник информационных ресурсов/уполномоченное им лицо/автор имеют право устанавливать (в пределах своей компетенции) режим доступа и правила пользования цифровыми учебными ресурсами. </w:t>
      </w:r>
      <w:r w:rsidDel="00000000" w:rsidR="00000000" w:rsidRPr="00000000">
        <w:rPr>
          <w:rtl w:val="0"/>
        </w:rPr>
      </w:r>
    </w:p>
    <w:p w:rsidR="00000000" w:rsidDel="00000000" w:rsidP="00000000" w:rsidRDefault="00000000" w:rsidRPr="00000000" w14:paraId="000000EB">
      <w:pPr>
        <w:numPr>
          <w:ilvl w:val="0"/>
          <w:numId w:val="2"/>
        </w:numPr>
        <w:pBdr>
          <w:top w:space="0" w:sz="0" w:val="nil"/>
          <w:left w:space="0" w:sz="0" w:val="nil"/>
          <w:bottom w:space="0" w:sz="0" w:val="nil"/>
          <w:right w:space="0" w:sz="0" w:val="nil"/>
          <w:between w:space="0" w:sz="0" w:val="nil"/>
        </w:pBdr>
        <w:tabs>
          <w:tab w:val="left" w:leader="none" w:pos="0"/>
        </w:tabs>
        <w:spacing w:after="140" w:lineRule="auto"/>
        <w:ind w:left="707" w:hanging="283"/>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2"/>
          <w:szCs w:val="22"/>
          <w:rtl w:val="0"/>
        </w:rPr>
        <w:t xml:space="preserve">Исполнитель/иной правообладатель/авторы, как обладатели исключительных прав интеллектуальной собственности на цифровые учебные ресурсы и/или учебный портал, вправе требовать от нарушителя: </w:t>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140" w:lineRule="auto"/>
        <w:ind w:left="1414"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-возмещения убытков (включая упущенную выгоду); </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140" w:lineRule="auto"/>
        <w:ind w:left="1414"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-взыскания дохода, полученного нарушителем, в следствии нарушения таких прав; </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140" w:lineRule="auto"/>
        <w:ind w:left="1414"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-выплаты компенсации; </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140" w:lineRule="auto"/>
        <w:ind w:left="1414"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-принятия иных мер, связанных с защитой прав интеллектуальной собственности. </w:t>
      </w:r>
    </w:p>
    <w:p w:rsidR="00000000" w:rsidDel="00000000" w:rsidP="00000000" w:rsidRDefault="00000000" w:rsidRPr="00000000" w14:paraId="000000F0">
      <w:pPr>
        <w:numPr>
          <w:ilvl w:val="0"/>
          <w:numId w:val="2"/>
        </w:numPr>
        <w:pBdr>
          <w:top w:space="0" w:sz="0" w:val="nil"/>
          <w:left w:space="0" w:sz="0" w:val="nil"/>
          <w:bottom w:space="0" w:sz="0" w:val="nil"/>
          <w:right w:space="0" w:sz="0" w:val="nil"/>
          <w:between w:space="0" w:sz="0" w:val="nil"/>
        </w:pBdr>
        <w:tabs>
          <w:tab w:val="left" w:leader="none" w:pos="0"/>
        </w:tabs>
        <w:spacing w:after="140" w:lineRule="auto"/>
        <w:ind w:left="707" w:hanging="283"/>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2"/>
          <w:szCs w:val="22"/>
          <w:rtl w:val="0"/>
        </w:rPr>
        <w:t xml:space="preserve">Незаконное использование объекта авторского права или смежных прав, присвоение авторства (плагиат) признается уголовным преступлением (ст. 146, 272 УК РФ). </w:t>
      </w:r>
      <w:r w:rsidDel="00000000" w:rsidR="00000000" w:rsidRPr="00000000">
        <w:rPr>
          <w:rtl w:val="0"/>
        </w:rPr>
      </w:r>
    </w:p>
    <w:p w:rsidR="00000000" w:rsidDel="00000000" w:rsidP="00000000" w:rsidRDefault="00000000" w:rsidRPr="00000000" w14:paraId="000000F1">
      <w:pPr>
        <w:numPr>
          <w:ilvl w:val="0"/>
          <w:numId w:val="2"/>
        </w:numPr>
        <w:pBdr>
          <w:top w:space="0" w:sz="0" w:val="nil"/>
          <w:left w:space="0" w:sz="0" w:val="nil"/>
          <w:bottom w:space="0" w:sz="0" w:val="nil"/>
          <w:right w:space="0" w:sz="0" w:val="nil"/>
          <w:between w:space="0" w:sz="0" w:val="nil"/>
        </w:pBdr>
        <w:tabs>
          <w:tab w:val="left" w:leader="none" w:pos="0"/>
        </w:tabs>
        <w:spacing w:after="140" w:lineRule="auto"/>
        <w:ind w:left="707" w:hanging="283"/>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2"/>
          <w:szCs w:val="22"/>
          <w:rtl w:val="0"/>
        </w:rPr>
        <w:t xml:space="preserve">Заказчик/Обучающийся соглашается с тем, что содержание и дизайн цифровых учебных ресурсов и/или учебный портал принадлежит Исполнителю/правообладателю/автору могут быть воспроизведены Заказчиком/Обучающимся без письменного разрешения только для личного некоммерческого использования. </w:t>
      </w:r>
      <w:r w:rsidDel="00000000" w:rsidR="00000000" w:rsidRPr="00000000">
        <w:rPr>
          <w:rtl w:val="0"/>
        </w:rPr>
      </w:r>
    </w:p>
    <w:p w:rsidR="00000000" w:rsidDel="00000000" w:rsidP="00000000" w:rsidRDefault="00000000" w:rsidRPr="00000000" w14:paraId="000000F2">
      <w:pPr>
        <w:numPr>
          <w:ilvl w:val="0"/>
          <w:numId w:val="2"/>
        </w:numPr>
        <w:pBdr>
          <w:top w:space="0" w:sz="0" w:val="nil"/>
          <w:left w:space="0" w:sz="0" w:val="nil"/>
          <w:bottom w:space="0" w:sz="0" w:val="nil"/>
          <w:right w:space="0" w:sz="0" w:val="nil"/>
          <w:between w:space="0" w:sz="0" w:val="nil"/>
        </w:pBdr>
        <w:tabs>
          <w:tab w:val="left" w:leader="none" w:pos="0"/>
        </w:tabs>
        <w:spacing w:after="140" w:lineRule="auto"/>
        <w:ind w:left="707" w:hanging="283"/>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2"/>
          <w:szCs w:val="22"/>
          <w:rtl w:val="0"/>
        </w:rPr>
        <w:t xml:space="preserve">При предоставлении Заказчику/Обучающемуся доступа к интеллектуальной собственности Исполнителя/правообладателя/автора (сетевым (информационным) ресурсам, не находящимся в открытом доступе, получение учебных и учебно-методических материалов на различных носителях), Заказчик/Обучающийся обязуется: </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140" w:lineRule="auto"/>
        <w:ind w:left="707"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-соблюдать исключительные права интеллектуальной собственности Исполнителя/правообладателя/автора; </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140" w:lineRule="auto"/>
        <w:ind w:left="707"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-не предоставлять свою учетную запись в пользование третьим лицам (при ее наличии); </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140" w:lineRule="auto"/>
        <w:ind w:left="707"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-воздерживаться от нанесения ущерба исключительным правам интеллектуальной собственности Исполнителя, правообладателя или автора. </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140" w:lineRule="auto"/>
        <w:ind w:left="397"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7. Если Заказчик/Обучающийся использует интеллектуальную собственность Исполнителя/правообладателя/автора в информационных, научных, учебных и культурных целях указание на источник заимствования обязательно. </w:t>
      </w:r>
    </w:p>
    <w:tbl>
      <w:tblPr>
        <w:tblStyle w:val="Table4"/>
        <w:tblW w:w="10050.0" w:type="dxa"/>
        <w:jc w:val="left"/>
        <w:tblInd w:w="-108.0" w:type="dxa"/>
        <w:tblLayout w:type="fixed"/>
        <w:tblLook w:val="0000"/>
      </w:tblPr>
      <w:tblGrid>
        <w:gridCol w:w="3540"/>
        <w:gridCol w:w="300"/>
        <w:gridCol w:w="2955"/>
        <w:gridCol w:w="285"/>
        <w:gridCol w:w="2970"/>
        <w:tblGridChange w:id="0">
          <w:tblGrid>
            <w:gridCol w:w="3540"/>
            <w:gridCol w:w="300"/>
            <w:gridCol w:w="2955"/>
            <w:gridCol w:w="285"/>
            <w:gridCol w:w="2970"/>
          </w:tblGrid>
        </w:tblGridChange>
      </w:tblGrid>
      <w:tr>
        <w:trPr>
          <w:cantSplit w:val="0"/>
          <w:trHeight w:val="287" w:hRule="atLeast"/>
          <w:tblHeader w:val="0"/>
        </w:trPr>
        <w:tc>
          <w:tcPr>
            <w:shd w:fill="auto" w:val="clear"/>
          </w:tcPr>
          <w:p w:rsidR="00000000" w:rsidDel="00000000" w:rsidP="00000000" w:rsidRDefault="00000000" w:rsidRPr="00000000" w14:paraId="000000F7">
            <w:pPr>
              <w:keepLines w:val="1"/>
              <w:widowControl w:val="0"/>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F8">
            <w:pPr>
              <w:keepLines w:val="1"/>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от имени Исполнителя</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F9">
            <w:pPr>
              <w:keepLines w:val="1"/>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Директор АНПОО «Хекслет колледж»</w:t>
            </w:r>
          </w:p>
          <w:p w:rsidR="00000000" w:rsidDel="00000000" w:rsidP="00000000" w:rsidRDefault="00000000" w:rsidRPr="00000000" w14:paraId="000000FA">
            <w:pPr>
              <w:keepLines w:val="1"/>
              <w:widowControl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B">
            <w:pPr>
              <w:keepLines w:val="1"/>
              <w:widowControl w:val="0"/>
              <w:jc w:val="both"/>
              <w:rPr>
                <w:rFonts w:ascii="Times New Roman" w:cs="Times New Roman" w:eastAsia="Times New Roman" w:hAnsi="Times New Roman"/>
                <w:sz w:val="22"/>
                <w:szCs w:val="22"/>
              </w:rPr>
            </w:pPr>
            <w:bookmarkStart w:colFirst="0" w:colLast="0" w:name="_heading=h.2s8eyo1" w:id="9"/>
            <w:bookmarkEnd w:id="9"/>
            <w:r w:rsidDel="00000000" w:rsidR="00000000" w:rsidRPr="00000000">
              <w:rPr>
                <w:rFonts w:ascii="Times New Roman" w:cs="Times New Roman" w:eastAsia="Times New Roman" w:hAnsi="Times New Roman"/>
                <w:sz w:val="22"/>
                <w:szCs w:val="22"/>
                <w:rtl w:val="0"/>
              </w:rPr>
              <w:t xml:space="preserve">_____________ А.А. Васильев</w:t>
            </w:r>
          </w:p>
          <w:p w:rsidR="00000000" w:rsidDel="00000000" w:rsidP="00000000" w:rsidRDefault="00000000" w:rsidRPr="00000000" w14:paraId="000000FC">
            <w:pPr>
              <w:keepLines w:val="1"/>
              <w:widowControl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D">
            <w:pPr>
              <w:keepLines w:val="1"/>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М.П.</w:t>
            </w:r>
          </w:p>
          <w:p w:rsidR="00000000" w:rsidDel="00000000" w:rsidP="00000000" w:rsidRDefault="00000000" w:rsidRPr="00000000" w14:paraId="000000FE">
            <w:pPr>
              <w:keepLines w:val="1"/>
              <w:widowControl w:val="0"/>
              <w:jc w:val="both"/>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FF">
            <w:pPr>
              <w:widowControl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0">
            <w:pPr>
              <w:keepLines w:val="1"/>
              <w:widowControl w:val="0"/>
              <w:jc w:val="both"/>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01">
            <w:pPr>
              <w:widowControl w:val="0"/>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02">
            <w:pPr>
              <w:widowControl w:val="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от имени Заказчика</w:t>
            </w:r>
          </w:p>
          <w:p w:rsidR="00000000" w:rsidDel="00000000" w:rsidP="00000000" w:rsidRDefault="00000000" w:rsidRPr="00000000" w14:paraId="00000103">
            <w:pPr>
              <w:keepLines w:val="1"/>
              <w:widowControl w:val="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_____________________</w:t>
            </w:r>
          </w:p>
          <w:p w:rsidR="00000000" w:rsidDel="00000000" w:rsidP="00000000" w:rsidRDefault="00000000" w:rsidRPr="00000000" w14:paraId="00000104">
            <w:pPr>
              <w:keepLines w:val="1"/>
              <w:widowControl w:val="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(Ф.И.О.)</w:t>
            </w:r>
          </w:p>
          <w:p w:rsidR="00000000" w:rsidDel="00000000" w:rsidP="00000000" w:rsidRDefault="00000000" w:rsidRPr="00000000" w14:paraId="00000105">
            <w:pPr>
              <w:keepLines w:val="1"/>
              <w:widowControl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6">
            <w:pPr>
              <w:keepLines w:val="1"/>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w:t>
            </w:r>
          </w:p>
          <w:p w:rsidR="00000000" w:rsidDel="00000000" w:rsidP="00000000" w:rsidRDefault="00000000" w:rsidRPr="00000000" w14:paraId="00000107">
            <w:pPr>
              <w:keepLines w:val="1"/>
              <w:widowControl w:val="0"/>
              <w:jc w:val="both"/>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08">
            <w:pPr>
              <w:widowControl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9">
            <w:pPr>
              <w:keepLines w:val="1"/>
              <w:widowControl w:val="0"/>
              <w:jc w:val="both"/>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0A">
            <w:pPr>
              <w:keepLines w:val="1"/>
              <w:widowControl w:val="0"/>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0B">
            <w:pPr>
              <w:keepLines w:val="1"/>
              <w:widowControl w:val="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от имени Обучающегося</w:t>
            </w:r>
          </w:p>
          <w:p w:rsidR="00000000" w:rsidDel="00000000" w:rsidP="00000000" w:rsidRDefault="00000000" w:rsidRPr="00000000" w14:paraId="0000010C">
            <w:pPr>
              <w:keepLines w:val="1"/>
              <w:widowControl w:val="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_____________________</w:t>
            </w:r>
          </w:p>
          <w:p w:rsidR="00000000" w:rsidDel="00000000" w:rsidP="00000000" w:rsidRDefault="00000000" w:rsidRPr="00000000" w14:paraId="0000010D">
            <w:pPr>
              <w:keepLines w:val="1"/>
              <w:widowControl w:val="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(Ф.И.О.)</w:t>
            </w:r>
          </w:p>
          <w:p w:rsidR="00000000" w:rsidDel="00000000" w:rsidP="00000000" w:rsidRDefault="00000000" w:rsidRPr="00000000" w14:paraId="0000010E">
            <w:pPr>
              <w:keepLines w:val="1"/>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w:t>
            </w:r>
          </w:p>
          <w:p w:rsidR="00000000" w:rsidDel="00000000" w:rsidP="00000000" w:rsidRDefault="00000000" w:rsidRPr="00000000" w14:paraId="0000010F">
            <w:pPr>
              <w:keepLines w:val="1"/>
              <w:widowControl w:val="0"/>
              <w:jc w:val="both"/>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10">
      <w:pPr>
        <w:widowControl w:val="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after="140" w:line="276" w:lineRule="auto"/>
        <w:jc w:val="both"/>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after="140" w:line="276" w:lineRule="auto"/>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ПРИЛОЖЕНИЕ 3</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after="140" w:line="276"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Согласие поступающего на обработку, передачу и хранение персональных данных</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140"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88"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Я, ________________________________________________________________________________, дата рождения: ______________ г., паспорт: серия_____ , номер________, выдан: _____________________________________________________, « » _____ _____г.</w:t>
      </w:r>
    </w:p>
    <w:p w:rsidR="00000000" w:rsidDel="00000000" w:rsidP="00000000" w:rsidRDefault="00000000" w:rsidRPr="00000000" w14:paraId="0000011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даю согласие на проведение обработки, в том числе с помощью средств автоматизации, моих персональных данных, указанных в заявлении о приеме на обучение в Автономной некоммерческой профессиональной образовательной организации «Хекслет колледж», расположенному по адресу: 190103, г.Санкт-Петербург, Рижский проспект, д.8, литер А (далее – Оператор) по образовательным программам соответствующего уровня в целях реализации моего права на получение образования в АНПОО «Хекслет колледж» по договорам об оказании платных образовательных услуг;</w:t>
      </w:r>
    </w:p>
    <w:p w:rsidR="00000000" w:rsidDel="00000000" w:rsidP="00000000" w:rsidRDefault="00000000" w:rsidRPr="00000000" w14:paraId="00000117">
      <w:pPr>
        <w:pBdr>
          <w:top w:space="0" w:sz="0" w:val="nil"/>
          <w:left w:space="0" w:sz="0" w:val="nil"/>
          <w:bottom w:space="0" w:sz="0" w:val="nil"/>
          <w:right w:space="0" w:sz="0" w:val="nil"/>
          <w:between w:space="0" w:sz="0" w:val="nil"/>
        </w:pBdr>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 соответствии со статьей 9 Федерального закона Российской Федерации от 27 июля 2006 г.       № 152-ФЗ «О персональных данных» (далее – 152-ФЗ) настоящим даю согласие на трансграничную передачу моих персональных данных, указанных в Заявлении и в прилагаемых к нему документах, с использованием информационно-телекоммуникационной сети «Интернет».</w:t>
      </w:r>
    </w:p>
    <w:p w:rsidR="00000000" w:rsidDel="00000000" w:rsidP="00000000" w:rsidRDefault="00000000" w:rsidRPr="00000000" w14:paraId="00000118">
      <w:pPr>
        <w:pBdr>
          <w:top w:space="0" w:sz="0" w:val="nil"/>
          <w:left w:space="0" w:sz="0" w:val="nil"/>
          <w:bottom w:space="0" w:sz="0" w:val="nil"/>
          <w:right w:space="0" w:sz="0" w:val="nil"/>
          <w:between w:space="0" w:sz="0" w:val="nil"/>
        </w:pBdr>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Я подтверждаю, что предоставленная мной информация является полной и достоверной.</w:t>
      </w:r>
    </w:p>
    <w:p w:rsidR="00000000" w:rsidDel="00000000" w:rsidP="00000000" w:rsidRDefault="00000000" w:rsidRPr="00000000" w14:paraId="00000119">
      <w:pPr>
        <w:pBdr>
          <w:top w:space="0" w:sz="0" w:val="nil"/>
          <w:left w:space="0" w:sz="0" w:val="nil"/>
          <w:bottom w:space="0" w:sz="0" w:val="nil"/>
          <w:right w:space="0" w:sz="0" w:val="nil"/>
          <w:between w:space="0" w:sz="0" w:val="nil"/>
        </w:pBdr>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Я проинформирован(а) об ответственности в соответствии с законодательством Российской Федерации за сообщение ложных или неполных сведений в Заявлении или предоставление поддельных документов.</w:t>
      </w:r>
    </w:p>
    <w:p w:rsidR="00000000" w:rsidDel="00000000" w:rsidP="00000000" w:rsidRDefault="00000000" w:rsidRPr="00000000" w14:paraId="0000011A">
      <w:pPr>
        <w:numPr>
          <w:ilvl w:val="0"/>
          <w:numId w:val="1"/>
        </w:numPr>
        <w:pBdr>
          <w:top w:space="0" w:sz="0" w:val="nil"/>
          <w:left w:space="0" w:sz="0" w:val="nil"/>
          <w:bottom w:space="0" w:sz="0" w:val="nil"/>
          <w:right w:space="0" w:sz="0" w:val="nil"/>
          <w:between w:space="0" w:sz="0" w:val="nil"/>
        </w:pBdr>
        <w:tabs>
          <w:tab w:val="left" w:leader="none" w:pos="0"/>
        </w:tabs>
        <w:spacing w:after="120" w:lineRule="auto"/>
        <w:ind w:left="1056" w:hanging="283"/>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2"/>
          <w:szCs w:val="22"/>
          <w:rtl w:val="0"/>
        </w:rPr>
        <w:t xml:space="preserve">Перечень персональных данных, на обработку которых дается согласие:</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120" w:lineRule="auto"/>
        <w:ind w:left="1056"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1.1фамилия, имя, отчество (при наличии); </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120" w:lineRule="auto"/>
        <w:ind w:left="1056"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1.2дата и место рождения; </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120" w:lineRule="auto"/>
        <w:ind w:left="1056"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1.3гражданство; </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120" w:lineRule="auto"/>
        <w:ind w:left="1056"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1.4адрес постоянного проживания;</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120" w:lineRule="auto"/>
        <w:ind w:left="1056"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1.5адрес электронной почты и контактный номер телефона;</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120" w:lineRule="auto"/>
        <w:ind w:left="105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2"/>
          <w:szCs w:val="22"/>
          <w:rtl w:val="0"/>
        </w:rPr>
        <w:t xml:space="preserve">1.6реквизиты паспорта или иного документа, удостоверяющего личность;</w:t>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120" w:lineRule="auto"/>
        <w:ind w:left="105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2"/>
          <w:szCs w:val="22"/>
          <w:rtl w:val="0"/>
        </w:rPr>
        <w:t xml:space="preserve">1.7реквизиты документов, подтверждающих уровень полученного образования;</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12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2"/>
          <w:szCs w:val="22"/>
          <w:rtl w:val="0"/>
        </w:rPr>
        <w:t xml:space="preserve">2. Перечень документов на обработку которых дается согласие</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22"/>
          <w:szCs w:val="22"/>
          <w:rtl w:val="0"/>
        </w:rPr>
        <w:t xml:space="preserve">(нужное отметить):</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12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2"/>
          <w:szCs w:val="22"/>
          <w:rtl w:val="0"/>
        </w:rPr>
        <w:t xml:space="preserve">   2.1заявление о приеме на обучение в АНПОО «Хекслет колледж» по образовательным программам  соответствующего уровня;</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12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2"/>
          <w:szCs w:val="22"/>
          <w:rtl w:val="0"/>
        </w:rPr>
        <w:t xml:space="preserve">      2.2документ, удостоверяющий личность, гражданство; </w:t>
      </w: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12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2"/>
          <w:szCs w:val="22"/>
          <w:rtl w:val="0"/>
        </w:rPr>
        <w:t xml:space="preserve">      2.3документ(ы) об образовании (аттестат, академическая справка, диплом); </w:t>
      </w: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12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2"/>
          <w:szCs w:val="22"/>
          <w:rtl w:val="0"/>
        </w:rPr>
        <w:t xml:space="preserve">     2.4свидетельство о смене фамилии (в случае, когда фамилия в документе об образовании и паспорте не совпадает);</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120" w:lineRule="auto"/>
        <w:ind w:firstLine="709"/>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 Перечень действий, на совершение которых поступающий дает согласие:</w:t>
      </w:r>
    </w:p>
    <w:p w:rsidR="00000000" w:rsidDel="00000000" w:rsidP="00000000" w:rsidRDefault="00000000" w:rsidRPr="00000000" w14:paraId="00000128">
      <w:pPr>
        <w:pBdr>
          <w:top w:space="0" w:sz="0" w:val="nil"/>
          <w:left w:space="0" w:sz="0" w:val="nil"/>
          <w:bottom w:space="0" w:sz="0" w:val="nil"/>
          <w:right w:space="0" w:sz="0" w:val="nil"/>
          <w:between w:space="0" w:sz="0" w:val="nil"/>
        </w:pBdr>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Даю согласие Оператору производить с персональными данными действия (операции), определенные статьей 3 152-ФЗ,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000000" w:rsidDel="00000000" w:rsidP="00000000" w:rsidRDefault="00000000" w:rsidRPr="00000000" w14:paraId="00000129">
      <w:pPr>
        <w:pBdr>
          <w:top w:space="0" w:sz="0" w:val="nil"/>
          <w:left w:space="0" w:sz="0" w:val="nil"/>
          <w:bottom w:space="0" w:sz="0" w:val="nil"/>
          <w:right w:space="0" w:sz="0" w:val="nil"/>
          <w:between w:space="0" w:sz="0" w:val="nil"/>
        </w:pBdr>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Обработка персональных данных может осуществляться как с использованием средств автоматизации, так и без их использования (на бумажных носителях). Обработке подлежат только персональные данные, которые отвечают целям их обработки. Содержание и объем обрабатываемых Оператором персональных данных соответствуют заявленным целям обработки, избыточность обрабатываемых персональных данных не допускается.</w:t>
      </w:r>
    </w:p>
    <w:p w:rsidR="00000000" w:rsidDel="00000000" w:rsidP="00000000" w:rsidRDefault="00000000" w:rsidRPr="00000000" w14:paraId="0000012A">
      <w:pPr>
        <w:pBdr>
          <w:top w:space="0" w:sz="0" w:val="nil"/>
          <w:left w:space="0" w:sz="0" w:val="nil"/>
          <w:bottom w:space="0" w:sz="0" w:val="nil"/>
          <w:right w:space="0" w:sz="0" w:val="nil"/>
          <w:between w:space="0" w:sz="0" w:val="nil"/>
        </w:pBdr>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Оператор осуществляет указанные действия с персональными данными, указанными в Заявлении и в прилагаемых к нему документах (их копиях), размещенными в информационных системах Оператора в виде графических изображений и сведений в соответствующих полях данных.</w:t>
      </w:r>
    </w:p>
    <w:p w:rsidR="00000000" w:rsidDel="00000000" w:rsidP="00000000" w:rsidRDefault="00000000" w:rsidRPr="00000000" w14:paraId="0000012B">
      <w:pPr>
        <w:pBdr>
          <w:top w:space="0" w:sz="0" w:val="nil"/>
          <w:left w:space="0" w:sz="0" w:val="nil"/>
          <w:bottom w:space="0" w:sz="0" w:val="nil"/>
          <w:right w:space="0" w:sz="0" w:val="nil"/>
          <w:between w:space="0" w:sz="0" w:val="nil"/>
        </w:pBdr>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При обработке персональных данных Оператор обеспечивает точность персональных данных, их достаточность и в необходимых случаях актуальность по отношению к целям обработки персональных данных. Оператор принимает необходимые меры (обеспечивает их принятие) по удалению или уточнению неполных или неточных персональных данных.</w:t>
      </w:r>
    </w:p>
    <w:p w:rsidR="00000000" w:rsidDel="00000000" w:rsidP="00000000" w:rsidRDefault="00000000" w:rsidRPr="00000000" w14:paraId="0000012C">
      <w:pPr>
        <w:pBdr>
          <w:top w:space="0" w:sz="0" w:val="nil"/>
          <w:left w:space="0" w:sz="0" w:val="nil"/>
          <w:bottom w:space="0" w:sz="0" w:val="nil"/>
          <w:right w:space="0" w:sz="0" w:val="nil"/>
          <w:between w:space="0" w:sz="0" w:val="nil"/>
        </w:pBdr>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Обязательным условием предоставления и (или) поручения обработки персональных данных третьим лицам является обязанность сторон по соблюдению конфиденциальности и обеспечению безопасности персональных данных при их передаче и обработке.</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before="120" w:lineRule="auto"/>
        <w:ind w:firstLine="709"/>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 Сроки обработки и хранения персональных данных:</w:t>
      </w:r>
    </w:p>
    <w:p w:rsidR="00000000" w:rsidDel="00000000" w:rsidP="00000000" w:rsidRDefault="00000000" w:rsidRPr="00000000" w14:paraId="0000012E">
      <w:pPr>
        <w:pBdr>
          <w:top w:space="0" w:sz="0" w:val="nil"/>
          <w:left w:space="0" w:sz="0" w:val="nil"/>
          <w:bottom w:space="0" w:sz="0" w:val="nil"/>
          <w:right w:space="0" w:sz="0" w:val="nil"/>
          <w:between w:space="0" w:sz="0" w:val="nil"/>
        </w:pBdr>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Обработка персональных данных осуществляется до достижения ее целей. Хранение персональных данных осуществляется в форме, позволяющей определить субъект персональных данных, без определения срока.</w:t>
      </w:r>
    </w:p>
    <w:p w:rsidR="00000000" w:rsidDel="00000000" w:rsidP="00000000" w:rsidRDefault="00000000" w:rsidRPr="00000000" w14:paraId="0000012F">
      <w:pPr>
        <w:pBdr>
          <w:top w:space="0" w:sz="0" w:val="nil"/>
          <w:left w:space="0" w:sz="0" w:val="nil"/>
          <w:bottom w:space="0" w:sz="0" w:val="nil"/>
          <w:right w:space="0" w:sz="0" w:val="nil"/>
          <w:between w:space="0" w:sz="0" w:val="nil"/>
        </w:pBdr>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 процесса обучения поступающий вправе отозвать свое согласие на обработку персональных данных вместе с Заявлением и прилагаемыми к нему документами лично в письменной форме или в форме электронного документа. В этом случае поступающий считается отказавшимся от получения образования в АНПОО «Хекслет колледж» по договорам об оказании платных образовательных услуг.</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120" w:lineRule="auto"/>
        <w:ind w:firstLine="709"/>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 Настоящее Согласие действует со дня регистрации в Системе Оператора.</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before="120" w:lineRule="auto"/>
        <w:ind w:firstLine="709"/>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 Оператор персональных данных не несет ответственности за недостоверную информацию, предоставленную субъектом персональных данных.</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1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Дата: « » _________ 202__ г.</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140"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2"/>
          <w:szCs w:val="22"/>
          <w:rtl w:val="0"/>
        </w:rPr>
        <w:t xml:space="preserve">_______________________</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18"/>
          <w:szCs w:val="18"/>
          <w:rtl w:val="0"/>
        </w:rPr>
        <w:t xml:space="preserve">/</w:t>
      </w:r>
      <w:r w:rsidDel="00000000" w:rsidR="00000000" w:rsidRPr="00000000">
        <w:rPr>
          <w:rFonts w:ascii="Times New Roman" w:cs="Times New Roman" w:eastAsia="Times New Roman" w:hAnsi="Times New Roman"/>
          <w:color w:val="000000"/>
          <w:rtl w:val="0"/>
        </w:rPr>
        <w:t xml:space="preserve"> ___________________</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14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140" w:line="276" w:lineRule="auto"/>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ПРИЛОЖЕНИЕ 4</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after="140"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Согласие родителя/законного представителя на обработку, передачу и хранение персональных данных</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140" w:line="276"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Я, ____________________________________________________________________________________, </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140" w:line="276"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(Данные родителя, законного представителя ) </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140" w:line="276"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Зарегистрированный (ая) по адресу:____________________________________________________, паспорт: серия _____, номер _______, выдан ___________________________________________________,дата выдачи «___» _______________ г.</w:t>
        <w:br w:type="textWrapping"/>
        <w:t xml:space="preserve">являясь родителем (законным представителем) _______________________________________________________________________________________ (далее -Обучающийся),  </w:t>
      </w:r>
      <w:r w:rsidDel="00000000" w:rsidR="00000000" w:rsidRPr="00000000">
        <w:rPr>
          <w:rFonts w:ascii="Times New Roman" w:cs="Times New Roman" w:eastAsia="Times New Roman" w:hAnsi="Times New Roman"/>
          <w:color w:val="000000"/>
          <w:sz w:val="18"/>
          <w:szCs w:val="18"/>
          <w:rtl w:val="0"/>
        </w:rPr>
        <w:t xml:space="preserve">(Ф.И.О. ребенка)</w:t>
      </w:r>
      <w:r w:rsidDel="00000000" w:rsidR="00000000" w:rsidRPr="00000000">
        <w:rPr>
          <w:rFonts w:ascii="Times New Roman" w:cs="Times New Roman" w:eastAsia="Times New Roman" w:hAnsi="Times New Roman"/>
          <w:color w:val="000000"/>
          <w:sz w:val="22"/>
          <w:szCs w:val="22"/>
          <w:rtl w:val="0"/>
        </w:rPr>
        <w:br w:type="textWrapping"/>
        <w:t xml:space="preserve">даю согласие на проведение обработки, в том числе с помощью средств автоматизации, наших персональных данных, указанных в заявлении о приеме на обучение в Автономной некоммерческой профессиональной образовательной организации «Хекслет колледж», расположенному по адресу: 190103, г.Санкт-Петербург, Рижский проспект, д.8, литер А (далее – Оператор) по образовательным программам соответствующего уровня в целях реализации моего права на получение образования в АНПОО «Хекслет колледж» по договорам об оказании платных образовательных услуг;</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88" w:lineRule="auto"/>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 соответствии со статьей 9 Федерального закона Российской Федерации от 27 июля 2006 г.       № 152-ФЗ «О персональных данных» (далее – 152-ФЗ) настоящим даю согласие на трансграничную передачу моих персональных данных, указанных в Заявлении и в прилагаемых к нему документах, с использованием информационно-телекоммуникационной сети «Интернет».</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88" w:lineRule="auto"/>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Я подтверждаю, что предоставленная мной информация является полной и достоверной.</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88" w:lineRule="auto"/>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Я проинформирован(а) об ответственности в соответствии с законодательством Российской Федерации за сообщение ложных или неполных сведений в Заявлении или предоставление поддельных документов.</w:t>
      </w:r>
    </w:p>
    <w:p w:rsidR="00000000" w:rsidDel="00000000" w:rsidP="00000000" w:rsidRDefault="00000000" w:rsidRPr="00000000" w14:paraId="0000013F">
      <w:pPr>
        <w:numPr>
          <w:ilvl w:val="0"/>
          <w:numId w:val="1"/>
        </w:numPr>
        <w:pBdr>
          <w:top w:space="0" w:sz="0" w:val="nil"/>
          <w:left w:space="0" w:sz="0" w:val="nil"/>
          <w:bottom w:space="0" w:sz="0" w:val="nil"/>
          <w:right w:space="0" w:sz="0" w:val="nil"/>
          <w:between w:space="0" w:sz="0" w:val="nil"/>
        </w:pBdr>
        <w:tabs>
          <w:tab w:val="left" w:leader="none" w:pos="0"/>
        </w:tabs>
        <w:spacing w:after="120" w:line="288" w:lineRule="auto"/>
        <w:ind w:left="1056" w:hanging="283"/>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2"/>
          <w:szCs w:val="22"/>
          <w:rtl w:val="0"/>
        </w:rPr>
        <w:t xml:space="preserve">Перечень персональных данных, на обработку которых дается согласие:</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120" w:line="288" w:lineRule="auto"/>
        <w:ind w:left="1056"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1.1фамилия, имя, отчество (при наличии); </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120" w:line="288" w:lineRule="auto"/>
        <w:ind w:left="1056"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1.2дата и место рождения; </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120" w:line="288" w:lineRule="auto"/>
        <w:ind w:left="1056"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1.3гражданство; </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120" w:line="288" w:lineRule="auto"/>
        <w:ind w:left="1056"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1.4адрес постоянного проживания;</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120" w:line="288" w:lineRule="auto"/>
        <w:ind w:left="1056"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1.5адрес электронной почты и контактный номер телефона;</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120" w:line="288" w:lineRule="auto"/>
        <w:ind w:left="1056"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1.6реквизиты паспорта или иного документа, удостоверяющего личность;</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120" w:line="288" w:lineRule="auto"/>
        <w:ind w:left="1056"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1.7реквизиты документов, подтверждающих уровень полученного образования;</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120" w:line="288" w:lineRule="auto"/>
        <w:ind w:firstLine="709"/>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 Перечень документов на обработку которых дается согласие (нужное отметить):</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120" w:line="288" w:lineRule="auto"/>
        <w:ind w:firstLine="709"/>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2.1заявление о приеме на обучение в АНПОО «Хекслет колледж» по образовательным программам  соответствующего уровня;</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120" w:line="288" w:lineRule="auto"/>
        <w:ind w:firstLine="709"/>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2.2документ, удостоверяющий личность, гражданство; </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120" w:line="288" w:lineRule="auto"/>
        <w:ind w:firstLine="709"/>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2.3документ(ы) об образовании (аттестат, академическая справка, диплом); </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120" w:line="288" w:lineRule="auto"/>
        <w:ind w:firstLine="709"/>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2.4свидетельство о смене фамилии (в случае, когда фамилия в документе об образовании и паспорте не совпадает);</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120" w:line="288" w:lineRule="auto"/>
        <w:ind w:firstLine="709"/>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 Перечень действий, на совершение которых поступающий дает согласие:</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88" w:lineRule="auto"/>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Даю согласие Оператору производить с персональными данными действия (операции), определенные статьей 3 152-ФЗ,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88" w:lineRule="auto"/>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Обработка персональных данных может осуществляться как с использованием средств автоматизации, так и без их использования (на бумажных носителях). Обработке подлежат только персональные данные, которые отвечают целям их обработки. Содержание и объем обрабатываемых Оператором персональных данных соответствуют заявленным целям обработки, избыточность обрабатываемых персональных данных не допускается.</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88" w:lineRule="auto"/>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Оператор осуществляет указанные действия с персональными данными, указанными в Заявлении и в прилагаемых к нему документах (их копиях), размещенными в информационных системах Оператора в виде графических изображений и сведений в соответствующих полях данных.</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88" w:lineRule="auto"/>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При обработке персональных данных Оператор обеспечивает точность персональных данных, их достаточность и в необходимых случаях актуальность по отношению к целям обработки персональных данных. Оператор принимает необходимые меры (обеспечивает их принятие) по удалению или уточнению неполных или неточных персональных данных.</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88" w:lineRule="auto"/>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Обязательным условием предоставления и (или) поручения обработки персональных данных третьим лицам является обязанность сторон по соблюдению конфиденциальности и обеспечению безопасности персональных данных при их передаче и обработке.</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before="120" w:line="288" w:lineRule="auto"/>
        <w:ind w:firstLine="709"/>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 Сроки обработки и хранения персональных данных:</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88" w:lineRule="auto"/>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Обработка персональных данных осуществляется до достижения ее целей. Хранение персональных данных осуществляется в форме, позволяющей определить субъект персональных данных, без определения срока.</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88" w:lineRule="auto"/>
        <w:ind w:firstLine="42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 процесса обучения поступающий вправе отозвать свое согласие на обработку персональных данных вместе с Заявлением и прилагаемыми к нему документами лично в письменной форме или в форме электронного документа. В этом случае поступающий считается отказавшимся от получения образования в АНПОО «Хекслет колледж» по договорам об оказании платных образовательных услуг.</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before="120" w:line="288" w:lineRule="auto"/>
        <w:ind w:firstLine="709"/>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 Настоящее Согласие действует со дня регистрации в Системе Оператора.</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before="120" w:line="288" w:lineRule="auto"/>
        <w:ind w:firstLine="709"/>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 Оператор персональных данных не несет ответственности за недостоверную информацию, предоставленную субъектом персональных данных.</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140" w:line="276" w:lineRule="auto"/>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88"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Дата: « » _________ 202__ г.</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140" w:line="276" w:lineRule="auto"/>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140" w:line="276"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_______________________ / ___________________/</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07" w:hanging="282"/>
      </w:pPr>
      <w:rPr>
        <w:sz w:val="22"/>
        <w:szCs w:val="22"/>
      </w:rPr>
    </w:lvl>
    <w:lvl w:ilvl="1">
      <w:start w:val="1"/>
      <w:numFmt w:val="decimal"/>
      <w:lvlText w:val="%2."/>
      <w:lvlJc w:val="left"/>
      <w:pPr>
        <w:ind w:left="1414" w:hanging="283"/>
      </w:pPr>
      <w:rPr>
        <w:sz w:val="22"/>
        <w:szCs w:val="22"/>
      </w:rPr>
    </w:lvl>
    <w:lvl w:ilvl="2">
      <w:start w:val="1"/>
      <w:numFmt w:val="decimal"/>
      <w:lvlText w:val="%3."/>
      <w:lvlJc w:val="left"/>
      <w:pPr>
        <w:ind w:left="2121" w:hanging="283.0000000000002"/>
      </w:pPr>
      <w:rPr>
        <w:sz w:val="22"/>
        <w:szCs w:val="22"/>
      </w:rPr>
    </w:lvl>
    <w:lvl w:ilvl="3">
      <w:start w:val="1"/>
      <w:numFmt w:val="decimal"/>
      <w:lvlText w:val="%4."/>
      <w:lvlJc w:val="left"/>
      <w:pPr>
        <w:ind w:left="2828" w:hanging="283"/>
      </w:pPr>
      <w:rPr>
        <w:sz w:val="22"/>
        <w:szCs w:val="22"/>
      </w:rPr>
    </w:lvl>
    <w:lvl w:ilvl="4">
      <w:start w:val="1"/>
      <w:numFmt w:val="decimal"/>
      <w:lvlText w:val="%5."/>
      <w:lvlJc w:val="left"/>
      <w:pPr>
        <w:ind w:left="3535" w:hanging="283"/>
      </w:pPr>
      <w:rPr>
        <w:sz w:val="22"/>
        <w:szCs w:val="22"/>
      </w:rPr>
    </w:lvl>
    <w:lvl w:ilvl="5">
      <w:start w:val="1"/>
      <w:numFmt w:val="decimal"/>
      <w:lvlText w:val="%6."/>
      <w:lvlJc w:val="left"/>
      <w:pPr>
        <w:ind w:left="4242" w:hanging="283"/>
      </w:pPr>
      <w:rPr>
        <w:sz w:val="22"/>
        <w:szCs w:val="22"/>
      </w:rPr>
    </w:lvl>
    <w:lvl w:ilvl="6">
      <w:start w:val="1"/>
      <w:numFmt w:val="decimal"/>
      <w:lvlText w:val="%7."/>
      <w:lvlJc w:val="left"/>
      <w:pPr>
        <w:ind w:left="4949" w:hanging="283"/>
      </w:pPr>
      <w:rPr>
        <w:sz w:val="22"/>
        <w:szCs w:val="22"/>
      </w:rPr>
    </w:lvl>
    <w:lvl w:ilvl="7">
      <w:start w:val="1"/>
      <w:numFmt w:val="decimal"/>
      <w:lvlText w:val="%8."/>
      <w:lvlJc w:val="left"/>
      <w:pPr>
        <w:ind w:left="5656" w:hanging="282"/>
      </w:pPr>
      <w:rPr>
        <w:sz w:val="22"/>
        <w:szCs w:val="22"/>
      </w:rPr>
    </w:lvl>
    <w:lvl w:ilvl="8">
      <w:start w:val="1"/>
      <w:numFmt w:val="decimal"/>
      <w:lvlText w:val="%9."/>
      <w:lvlJc w:val="left"/>
      <w:pPr>
        <w:ind w:left="6363" w:hanging="283"/>
      </w:pPr>
      <w:rPr>
        <w:sz w:val="22"/>
        <w:szCs w:val="22"/>
      </w:rPr>
    </w:lvl>
  </w:abstractNum>
  <w:abstractNum w:abstractNumId="2">
    <w:lvl w:ilvl="0">
      <w:start w:val="1"/>
      <w:numFmt w:val="decimal"/>
      <w:lvlText w:val="%1."/>
      <w:lvlJc w:val="left"/>
      <w:pPr>
        <w:ind w:left="707" w:hanging="282"/>
      </w:pPr>
      <w:rPr>
        <w:sz w:val="22"/>
        <w:szCs w:val="22"/>
      </w:rPr>
    </w:lvl>
    <w:lvl w:ilvl="1">
      <w:start w:val="1"/>
      <w:numFmt w:val="bullet"/>
      <w:lvlText w:val=""/>
      <w:lvlJc w:val="left"/>
      <w:pPr>
        <w:ind w:left="1414" w:hanging="283"/>
      </w:pPr>
      <w:rPr/>
    </w:lvl>
    <w:lvl w:ilvl="2">
      <w:start w:val="1"/>
      <w:numFmt w:val="bullet"/>
      <w:lvlText w:val=""/>
      <w:lvlJc w:val="left"/>
      <w:pPr>
        <w:ind w:left="2121" w:hanging="283.0000000000002"/>
      </w:pPr>
      <w:rPr/>
    </w:lvl>
    <w:lvl w:ilvl="3">
      <w:start w:val="1"/>
      <w:numFmt w:val="bullet"/>
      <w:lvlText w:val=""/>
      <w:lvlJc w:val="left"/>
      <w:pPr>
        <w:ind w:left="2828" w:hanging="283"/>
      </w:pPr>
      <w:rPr/>
    </w:lvl>
    <w:lvl w:ilvl="4">
      <w:start w:val="1"/>
      <w:numFmt w:val="bullet"/>
      <w:lvlText w:val=""/>
      <w:lvlJc w:val="left"/>
      <w:pPr>
        <w:ind w:left="3535" w:hanging="283"/>
      </w:pPr>
      <w:rPr/>
    </w:lvl>
    <w:lvl w:ilvl="5">
      <w:start w:val="1"/>
      <w:numFmt w:val="bullet"/>
      <w:lvlText w:val=""/>
      <w:lvlJc w:val="left"/>
      <w:pPr>
        <w:ind w:left="4242" w:hanging="283"/>
      </w:pPr>
      <w:rPr/>
    </w:lvl>
    <w:lvl w:ilvl="6">
      <w:start w:val="1"/>
      <w:numFmt w:val="bullet"/>
      <w:lvlText w:val=""/>
      <w:lvlJc w:val="left"/>
      <w:pPr>
        <w:ind w:left="4949" w:hanging="283"/>
      </w:pPr>
      <w:rPr/>
    </w:lvl>
    <w:lvl w:ilvl="7">
      <w:start w:val="1"/>
      <w:numFmt w:val="bullet"/>
      <w:lvlText w:val=""/>
      <w:lvlJc w:val="left"/>
      <w:pPr>
        <w:ind w:left="5656" w:hanging="282"/>
      </w:pPr>
      <w:rPr/>
    </w:lvl>
    <w:lvl w:ilvl="8">
      <w:start w:val="1"/>
      <w:numFmt w:val="bullet"/>
      <w:lvlText w:val=""/>
      <w:lvlJc w:val="left"/>
      <w:pPr>
        <w:ind w:left="6363" w:hanging="283"/>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unhideWhenUsed w:val="1"/>
    <w:qFormat w:val="1"/>
    <w:pPr>
      <w:keepNext w:val="1"/>
      <w:keepLines w:val="1"/>
      <w:spacing w:after="80" w:before="360"/>
      <w:outlineLvl w:val="1"/>
    </w:pPr>
    <w:rPr>
      <w:b w:val="1"/>
      <w:sz w:val="36"/>
      <w:szCs w:val="36"/>
    </w:rPr>
  </w:style>
  <w:style w:type="paragraph" w:styleId="3">
    <w:name w:val="heading 3"/>
    <w:basedOn w:val="a"/>
    <w:next w:val="a"/>
    <w:uiPriority w:val="9"/>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0.0" w:type="dxa"/>
        <w:left w:w="103.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table" w:styleId="a8"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dmco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P2XfosZOaCK8hFFXwm6mouZFqA==">CgMxLjAyCGguZ2pkZ3hzMgloLjMwajB6bGwyCWguMWZvYjl0ZTIJaC4zem55c2g3MgloLjJldDkycDAyCGgudHlqY3d0MgloLjNkeTZ2a20yCWguMXQzaDVzZjIKaWQuNGQzNG9nODIJaC4yczhleW8xOAByITE4Tk5lQ0NkVjMxZjZTM2VMeHlMNUMzd21xanJXTl9WVw==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2023-06-06T15:57:00Z</dcterms:created>
  <dc:creator>techuser</dc:creator>
</cp:coreProperties>
</file>